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C2" w:rsidRPr="00D72E55" w:rsidRDefault="00D72E55">
      <w:pPr>
        <w:rPr>
          <w:rFonts w:ascii="Sylfaen" w:hAnsi="Sylfaen"/>
          <w:b/>
          <w:sz w:val="20"/>
          <w:szCs w:val="20"/>
          <w:lang w:val="ka-GE"/>
        </w:rPr>
      </w:pPr>
      <w:bookmarkStart w:id="0" w:name="_GoBack"/>
      <w:bookmarkEnd w:id="0"/>
      <w:r>
        <w:rPr>
          <w:rFonts w:ascii="Sylfaen" w:hAnsi="Sylfaen"/>
          <w:b/>
          <w:sz w:val="20"/>
          <w:szCs w:val="20"/>
          <w:lang w:val="ka-GE"/>
        </w:rPr>
        <w:t>დანართი 4.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280"/>
        <w:gridCol w:w="2735"/>
        <w:gridCol w:w="3461"/>
        <w:gridCol w:w="1883"/>
        <w:gridCol w:w="1555"/>
      </w:tblGrid>
      <w:tr w:rsidR="009B3A0F" w:rsidRPr="00D72E55" w:rsidTr="008B6479">
        <w:trPr>
          <w:tblHeader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9B3A0F" w:rsidRPr="00D72E55" w:rsidRDefault="00C67465">
            <w:pPr>
              <w:rPr>
                <w:rFonts w:ascii="Sylfaen" w:hAnsi="Sylfaen"/>
                <w:b/>
                <w:sz w:val="20"/>
                <w:szCs w:val="20"/>
              </w:rPr>
            </w:pPr>
            <w:r w:rsidRPr="00D72E55">
              <w:rPr>
                <w:rFonts w:ascii="Sylfaen" w:hAnsi="Sylfaen"/>
                <w:b/>
                <w:sz w:val="20"/>
                <w:szCs w:val="20"/>
              </w:rPr>
              <w:lastRenderedPageBreak/>
              <w:t>Compliance matrix</w:t>
            </w:r>
            <w:r w:rsidR="009B3A0F" w:rsidRPr="00D72E55">
              <w:rPr>
                <w:rFonts w:ascii="Sylfaen" w:hAnsi="Sylfaen"/>
                <w:b/>
                <w:sz w:val="20"/>
                <w:szCs w:val="20"/>
              </w:rPr>
              <w:t xml:space="preserve"> for BASIC INSTRUCTION PACKAGE FOR METEOROLOGISTS</w:t>
            </w:r>
            <w:r w:rsidR="00A440C2" w:rsidRPr="00D72E55">
              <w:rPr>
                <w:rFonts w:ascii="Sylfaen" w:hAnsi="Sylfaen"/>
                <w:b/>
                <w:sz w:val="20"/>
                <w:szCs w:val="20"/>
              </w:rPr>
              <w:t xml:space="preserve"> TECHNICIAN</w:t>
            </w:r>
          </w:p>
          <w:p w:rsidR="00A440C2" w:rsidRPr="00D72E55" w:rsidRDefault="00A440C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b/>
                <w:sz w:val="20"/>
                <w:szCs w:val="20"/>
                <w:lang w:val="ka-GE"/>
              </w:rPr>
              <w:t>საბაზისო ინსტრუქციული პაკეტი მეტეოროლოგ-დამკვირვებლისათვის</w:t>
            </w:r>
          </w:p>
        </w:tc>
      </w:tr>
      <w:tr w:rsidR="007F2266" w:rsidRPr="00D72E55" w:rsidTr="008B6479">
        <w:trPr>
          <w:tblHeader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7F2266" w:rsidRPr="00D72E55" w:rsidRDefault="007F226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b/>
                <w:sz w:val="20"/>
                <w:szCs w:val="20"/>
              </w:rPr>
              <w:t>Name Surname</w:t>
            </w:r>
            <w:r w:rsidR="00C67465" w:rsidRPr="00D72E55">
              <w:rPr>
                <w:rFonts w:ascii="Sylfaen" w:hAnsi="Sylfaen"/>
                <w:b/>
                <w:sz w:val="20"/>
                <w:szCs w:val="20"/>
              </w:rPr>
              <w:t xml:space="preserve"> of AMF</w:t>
            </w:r>
            <w:r w:rsidRPr="00D72E55">
              <w:rPr>
                <w:rFonts w:ascii="Sylfaen" w:hAnsi="Sylfaen"/>
                <w:b/>
                <w:sz w:val="20"/>
                <w:szCs w:val="20"/>
              </w:rPr>
              <w:t>:</w:t>
            </w:r>
            <w:r w:rsidR="00775FC5" w:rsidRPr="00D72E5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პერსონალის სახელი გვარი</w:t>
            </w:r>
          </w:p>
        </w:tc>
      </w:tr>
      <w:tr w:rsidR="00924A15" w:rsidRPr="00D72E55" w:rsidTr="00533C38">
        <w:trPr>
          <w:tblHeader/>
        </w:trPr>
        <w:tc>
          <w:tcPr>
            <w:tcW w:w="2329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</w:tcPr>
          <w:p w:rsidR="00533C38" w:rsidRPr="00D72E55" w:rsidRDefault="00533C38" w:rsidP="00533C3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მსოფლიო მეტეოროლოგიური ორგანიზაციის მიერ დადგენილი მოთხოვნები</w:t>
            </w:r>
          </w:p>
          <w:p w:rsidR="00533C38" w:rsidRPr="00D72E55" w:rsidRDefault="00533C38" w:rsidP="00533C3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საბაზისო ინსტრუქციული პაკეტი მეტეოროლოგი-დამკვირვებლისათვის</w:t>
            </w:r>
          </w:p>
          <w:p w:rsidR="00533C38" w:rsidRPr="00D72E55" w:rsidRDefault="00533C38" w:rsidP="00533C3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ეროვნული კანონმდებლობა-„ტექნიკური რეგლამენტის „საქართველოს სამოქალაქო ავიაციის მეტეოროლოგიური უზრუნველყოფის წესის“ დამტკიცების თაობაზე“ საქართველოს მთავრობის 2013 წლის 9 დეკემბრის №325 დადგენილება, „მუხლი 4</w:t>
            </w:r>
            <w:r w:rsidRPr="00D72E55">
              <w:rPr>
                <w:rFonts w:ascii="Sylfaen" w:hAnsi="Sylfaen"/>
                <w:sz w:val="20"/>
                <w:szCs w:val="20"/>
                <w:vertAlign w:val="superscript"/>
                <w:lang w:val="ka-GE"/>
              </w:rPr>
              <w:t>1</w:t>
            </w: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. საავიაციო მეტეოროლოგიური პერსონალის კვალიფიკაციისა და კომპეტენციისადმი მოთხოვნები</w:t>
            </w:r>
          </w:p>
          <w:p w:rsidR="00533C38" w:rsidRPr="00D72E55" w:rsidRDefault="00533C38" w:rsidP="00533C38">
            <w:pPr>
              <w:rPr>
                <w:rFonts w:ascii="Sylfaen" w:hAnsi="Sylfaen" w:cs="StoneSans-Bold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საერთაშორისო მოთხოვნები-მმო-ს ტექნიკური რეგულაცია 49თავი</w:t>
            </w:r>
            <w:r w:rsidRPr="00D72E55">
              <w:rPr>
                <w:rFonts w:ascii="Sylfaen" w:hAnsi="Sylfaen" w:cs="StoneSans-Bold"/>
                <w:sz w:val="20"/>
                <w:szCs w:val="20"/>
                <w:lang w:val="ka-GE"/>
              </w:rPr>
              <w:t xml:space="preserve"> I, დამატება D .</w:t>
            </w:r>
          </w:p>
          <w:p w:rsidR="00533C38" w:rsidRPr="00D72E55" w:rsidRDefault="00533C38" w:rsidP="00533C3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 w:cs="StoneSans-Bold"/>
                <w:sz w:val="20"/>
                <w:szCs w:val="20"/>
                <w:lang w:val="ka-GE"/>
              </w:rPr>
              <w:t xml:space="preserve">WMO დოკუმენტი.1083 ნაწილი II                                    </w:t>
            </w:r>
          </w:p>
          <w:p w:rsidR="00533C38" w:rsidRPr="00D72E55" w:rsidRDefault="00533C38" w:rsidP="0000630B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533C38" w:rsidRPr="00D72E55" w:rsidRDefault="00924A15" w:rsidP="00533C38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b/>
                <w:sz w:val="20"/>
                <w:szCs w:val="20"/>
              </w:rPr>
              <w:t>WMO requirements</w:t>
            </w:r>
            <w:r w:rsidR="0087706F" w:rsidRPr="00D72E55">
              <w:rPr>
                <w:sz w:val="20"/>
                <w:szCs w:val="20"/>
              </w:rPr>
              <w:t>. BASIC INSTRUCTION PACKAGE FOR METEOROLOGICAL TECHNICIANS</w:t>
            </w:r>
            <w:r w:rsidR="0087706F" w:rsidRPr="00D72E5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00630B" w:rsidRPr="00D72E55" w:rsidRDefault="0000630B" w:rsidP="00533C38">
            <w:pPr>
              <w:jc w:val="center"/>
              <w:rPr>
                <w:rFonts w:ascii="Sylfaen" w:hAnsi="Sylfaen" w:cs="StoneSans-Bold"/>
                <w:sz w:val="20"/>
                <w:szCs w:val="20"/>
              </w:rPr>
            </w:pPr>
            <w:r w:rsidRPr="00D72E55">
              <w:rPr>
                <w:rFonts w:ascii="Sylfaen" w:hAnsi="Sylfaen" w:cs="StoneSans-Bold"/>
                <w:b/>
                <w:sz w:val="20"/>
                <w:szCs w:val="20"/>
              </w:rPr>
              <w:t>National Reference</w:t>
            </w:r>
            <w:r w:rsidRPr="00D72E55">
              <w:rPr>
                <w:rFonts w:ascii="Sylfaen" w:hAnsi="Sylfaen" w:cs="StoneSans-Bold"/>
                <w:sz w:val="20"/>
                <w:szCs w:val="20"/>
              </w:rPr>
              <w:t xml:space="preserve"> -Governmental Degree N325 of December 9, </w:t>
            </w:r>
            <w:proofErr w:type="gramStart"/>
            <w:r w:rsidRPr="00D72E55">
              <w:rPr>
                <w:rFonts w:ascii="Sylfaen" w:hAnsi="Sylfaen" w:cs="StoneSans-Bold"/>
                <w:sz w:val="20"/>
                <w:szCs w:val="20"/>
              </w:rPr>
              <w:t>2013,  Technical</w:t>
            </w:r>
            <w:proofErr w:type="gramEnd"/>
            <w:r w:rsidRPr="00D72E55">
              <w:rPr>
                <w:rFonts w:ascii="Sylfaen" w:hAnsi="Sylfaen" w:cs="StoneSans-Bold"/>
                <w:sz w:val="20"/>
                <w:szCs w:val="20"/>
              </w:rPr>
              <w:t xml:space="preserve"> Regulation “Provision of Meteorological Services in  Georgian Civil Aviation”/Part I, Chapter II, Article 3-p.4</w:t>
            </w:r>
          </w:p>
          <w:p w:rsidR="00707249" w:rsidRPr="00D72E55" w:rsidRDefault="0000630B" w:rsidP="0000630B">
            <w:pPr>
              <w:rPr>
                <w:rFonts w:ascii="Sylfaen" w:hAnsi="Sylfaen" w:cs="StoneSans-Bold"/>
                <w:sz w:val="20"/>
                <w:szCs w:val="20"/>
              </w:rPr>
            </w:pPr>
            <w:r w:rsidRPr="00D72E55">
              <w:rPr>
                <w:rFonts w:ascii="Sylfaen" w:hAnsi="Sylfaen" w:cs="StoneSans-Bold"/>
                <w:b/>
                <w:sz w:val="20"/>
                <w:szCs w:val="20"/>
              </w:rPr>
              <w:t xml:space="preserve">International </w:t>
            </w:r>
            <w:proofErr w:type="gramStart"/>
            <w:r w:rsidRPr="00D72E55">
              <w:rPr>
                <w:rFonts w:ascii="Sylfaen" w:hAnsi="Sylfaen" w:cs="StoneSans-Bold"/>
                <w:b/>
                <w:sz w:val="20"/>
                <w:szCs w:val="20"/>
              </w:rPr>
              <w:t>Reference</w:t>
            </w:r>
            <w:r w:rsidRPr="00D72E55">
              <w:rPr>
                <w:rFonts w:ascii="Sylfaen" w:hAnsi="Sylfaen" w:cs="StoneSans-Bold"/>
                <w:sz w:val="20"/>
                <w:szCs w:val="20"/>
              </w:rPr>
              <w:t xml:space="preserve">  -</w:t>
            </w:r>
            <w:proofErr w:type="gramEnd"/>
            <w:r w:rsidRPr="00D72E55">
              <w:rPr>
                <w:rFonts w:ascii="Sylfaen" w:hAnsi="Sylfaen" w:cs="StoneSans-Bold"/>
                <w:sz w:val="20"/>
                <w:szCs w:val="20"/>
              </w:rPr>
              <w:t>WMO Technical regulation 49, volume I, appendix D</w:t>
            </w:r>
            <w:r w:rsidR="00707249" w:rsidRPr="00D72E55">
              <w:rPr>
                <w:rFonts w:ascii="Sylfaen" w:hAnsi="Sylfaen" w:cs="StoneSans-Bold"/>
                <w:sz w:val="20"/>
                <w:szCs w:val="20"/>
              </w:rPr>
              <w:t xml:space="preserve"> .</w:t>
            </w:r>
          </w:p>
          <w:p w:rsidR="00924A15" w:rsidRPr="00D72E55" w:rsidRDefault="00707249" w:rsidP="00707249">
            <w:pPr>
              <w:rPr>
                <w:rFonts w:ascii="Sylfaen" w:hAnsi="Sylfaen"/>
                <w:b/>
                <w:sz w:val="20"/>
                <w:szCs w:val="20"/>
              </w:rPr>
            </w:pPr>
            <w:r w:rsidRPr="00D72E55">
              <w:rPr>
                <w:rFonts w:ascii="Sylfaen" w:hAnsi="Sylfaen" w:cs="StoneSans-Bold"/>
                <w:sz w:val="20"/>
                <w:szCs w:val="20"/>
              </w:rPr>
              <w:t>WMO Doc.1083 part II</w:t>
            </w:r>
            <w:r w:rsidR="0000630B" w:rsidRPr="00D72E55">
              <w:rPr>
                <w:rFonts w:ascii="Sylfaen" w:hAnsi="Sylfaen" w:cs="StoneSans-Bold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340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</w:tcPr>
          <w:p w:rsidR="00533C38" w:rsidRPr="00D72E55" w:rsidRDefault="00533C38" w:rsidP="00533C38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b/>
                <w:sz w:val="20"/>
                <w:szCs w:val="20"/>
                <w:lang w:val="ka-GE"/>
              </w:rPr>
              <w:t>კვალიფიკაციის დადასტურება საავიაციო მეტეოროლოგიური პერსონალისათვის</w:t>
            </w:r>
          </w:p>
          <w:p w:rsidR="00533C38" w:rsidRPr="00D72E55" w:rsidRDefault="00533C38" w:rsidP="00533C3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კი/არა</w:t>
            </w:r>
          </w:p>
          <w:p w:rsidR="00533C38" w:rsidRPr="00D72E55" w:rsidRDefault="00533C38" w:rsidP="00533C3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(თუ კი დიპლომი, ან გათანაბრებული დოკუმენტის ნომერი/თარიღი და ა.შ)</w:t>
            </w:r>
          </w:p>
          <w:p w:rsidR="00533C38" w:rsidRPr="00D72E55" w:rsidRDefault="00533C38" w:rsidP="00533C3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თუ არა წარმოგვიდგინეთ შემდგომი „გეგმის“ სვეტი</w:t>
            </w:r>
          </w:p>
          <w:p w:rsidR="00533C38" w:rsidRPr="00D72E55" w:rsidRDefault="00533C38" w:rsidP="00394520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533C38" w:rsidRPr="00D72E55" w:rsidRDefault="00533C38" w:rsidP="00394520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924A15" w:rsidRPr="00D72E55" w:rsidRDefault="00533C38" w:rsidP="00394520">
            <w:pPr>
              <w:rPr>
                <w:rFonts w:ascii="Sylfaen" w:hAnsi="Sylfaen"/>
                <w:b/>
                <w:sz w:val="20"/>
                <w:szCs w:val="20"/>
              </w:rPr>
            </w:pPr>
            <w:r w:rsidRPr="00D72E55">
              <w:rPr>
                <w:rFonts w:ascii="Sylfaen" w:hAnsi="Sylfaen"/>
                <w:b/>
                <w:sz w:val="20"/>
                <w:szCs w:val="20"/>
                <w:lang w:val="ka-GE"/>
              </w:rPr>
              <w:t>N</w:t>
            </w:r>
            <w:proofErr w:type="spellStart"/>
            <w:r w:rsidR="00924A15" w:rsidRPr="00D72E55">
              <w:rPr>
                <w:rFonts w:ascii="Sylfaen" w:hAnsi="Sylfaen"/>
                <w:b/>
                <w:sz w:val="20"/>
                <w:szCs w:val="20"/>
              </w:rPr>
              <w:t>ational</w:t>
            </w:r>
            <w:proofErr w:type="spellEnd"/>
            <w:r w:rsidR="00924A15" w:rsidRPr="00D72E55">
              <w:rPr>
                <w:rFonts w:ascii="Sylfaen" w:hAnsi="Sylfaen"/>
                <w:b/>
                <w:sz w:val="20"/>
                <w:szCs w:val="20"/>
              </w:rPr>
              <w:t xml:space="preserve"> qualification of AMF Yes/No</w:t>
            </w:r>
          </w:p>
          <w:p w:rsidR="00924A15" w:rsidRPr="00D72E55" w:rsidRDefault="00924A15" w:rsidP="00924A15">
            <w:pPr>
              <w:rPr>
                <w:rFonts w:ascii="Sylfaen" w:hAnsi="Sylfaen"/>
                <w:b/>
                <w:sz w:val="20"/>
                <w:szCs w:val="20"/>
              </w:rPr>
            </w:pPr>
            <w:r w:rsidRPr="00D72E55">
              <w:rPr>
                <w:rFonts w:ascii="Sylfaen" w:hAnsi="Sylfaen"/>
                <w:b/>
                <w:sz w:val="20"/>
                <w:szCs w:val="20"/>
              </w:rPr>
              <w:t>(If yes Provide reference to diploma or equivalent document number/data etc.)</w:t>
            </w:r>
          </w:p>
          <w:p w:rsidR="00924A15" w:rsidRPr="00D72E55" w:rsidRDefault="00924A15" w:rsidP="00924A15">
            <w:pPr>
              <w:rPr>
                <w:rFonts w:ascii="Sylfaen" w:hAnsi="Sylfaen"/>
                <w:b/>
                <w:sz w:val="20"/>
                <w:szCs w:val="20"/>
              </w:rPr>
            </w:pPr>
            <w:r w:rsidRPr="00D72E55">
              <w:rPr>
                <w:rFonts w:ascii="Sylfaen" w:hAnsi="Sylfaen"/>
                <w:b/>
                <w:sz w:val="20"/>
                <w:szCs w:val="20"/>
              </w:rPr>
              <w:t>If no provide your plans in the “”plans column””</w:t>
            </w:r>
          </w:p>
        </w:tc>
        <w:tc>
          <w:tcPr>
            <w:tcW w:w="729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</w:tcPr>
          <w:p w:rsidR="00533C38" w:rsidRPr="00D72E55" w:rsidRDefault="00533C38" w:rsidP="00533C3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b/>
                <w:sz w:val="20"/>
                <w:szCs w:val="20"/>
                <w:lang w:val="ka-GE"/>
              </w:rPr>
              <w:t>კვალიფიკაციის ამაღლების/დამატებითი სწავლებების დადასტურება</w:t>
            </w:r>
          </w:p>
          <w:p w:rsidR="00533C38" w:rsidRPr="00D72E55" w:rsidRDefault="00533C38" w:rsidP="00533C3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კი/არა</w:t>
            </w:r>
          </w:p>
          <w:p w:rsidR="00533C38" w:rsidRPr="00D72E55" w:rsidRDefault="00533C38" w:rsidP="00533C38">
            <w:pPr>
              <w:pStyle w:val="NoSpacing"/>
              <w:rPr>
                <w:sz w:val="20"/>
                <w:szCs w:val="20"/>
              </w:rPr>
            </w:pPr>
          </w:p>
          <w:p w:rsidR="00533C38" w:rsidRPr="00D72E55" w:rsidRDefault="00533C38" w:rsidP="00533C3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(თუ კი დიპლომი, ან გათანაბრებული დოკუმენტის ნომერი/თარიღი და ა.შ)</w:t>
            </w:r>
          </w:p>
          <w:p w:rsidR="00533C38" w:rsidRPr="00D72E55" w:rsidRDefault="00533C38" w:rsidP="00533C3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თუ არა წარმოგვიდგინეთ შემდგომი „გეგმის“ სვეტი</w:t>
            </w:r>
          </w:p>
          <w:p w:rsidR="00924A15" w:rsidRPr="00D72E55" w:rsidRDefault="00924A15" w:rsidP="00924A15">
            <w:pPr>
              <w:rPr>
                <w:rFonts w:ascii="Sylfaen" w:hAnsi="Sylfaen"/>
                <w:b/>
                <w:sz w:val="20"/>
                <w:szCs w:val="20"/>
              </w:rPr>
            </w:pPr>
            <w:r w:rsidRPr="00D72E55">
              <w:rPr>
                <w:rFonts w:ascii="Sylfaen" w:hAnsi="Sylfaen"/>
                <w:b/>
                <w:sz w:val="20"/>
                <w:szCs w:val="20"/>
              </w:rPr>
              <w:t>Postgraduate study/Additional training Yes/No</w:t>
            </w:r>
          </w:p>
          <w:p w:rsidR="00924A15" w:rsidRPr="00D72E55" w:rsidRDefault="00924A15" w:rsidP="00924A15">
            <w:pPr>
              <w:rPr>
                <w:rFonts w:ascii="Sylfaen" w:hAnsi="Sylfaen"/>
                <w:b/>
                <w:sz w:val="20"/>
                <w:szCs w:val="20"/>
              </w:rPr>
            </w:pPr>
            <w:r w:rsidRPr="00D72E55">
              <w:rPr>
                <w:rFonts w:ascii="Sylfaen" w:hAnsi="Sylfaen"/>
                <w:b/>
                <w:sz w:val="20"/>
                <w:szCs w:val="20"/>
              </w:rPr>
              <w:t>(If yes Provide reference to diploma or equivalent document number/data etc.)</w:t>
            </w:r>
          </w:p>
          <w:p w:rsidR="00924A15" w:rsidRPr="00D72E55" w:rsidRDefault="00924A15" w:rsidP="00924A15">
            <w:pPr>
              <w:rPr>
                <w:rFonts w:ascii="Sylfaen" w:hAnsi="Sylfaen"/>
                <w:b/>
                <w:sz w:val="20"/>
                <w:szCs w:val="20"/>
              </w:rPr>
            </w:pPr>
            <w:r w:rsidRPr="00D72E55">
              <w:rPr>
                <w:rFonts w:ascii="Sylfaen" w:hAnsi="Sylfaen"/>
                <w:b/>
                <w:sz w:val="20"/>
                <w:szCs w:val="20"/>
              </w:rPr>
              <w:lastRenderedPageBreak/>
              <w:t>If no provide your plans in the “”plans column””</w:t>
            </w:r>
          </w:p>
        </w:tc>
        <w:tc>
          <w:tcPr>
            <w:tcW w:w="602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</w:tcPr>
          <w:p w:rsidR="00533C38" w:rsidRPr="00D72E55" w:rsidRDefault="00533C38" w:rsidP="00533C38">
            <w:pPr>
              <w:spacing w:after="12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ორგანიზაციის დაგეგმილი</w:t>
            </w:r>
          </w:p>
          <w:p w:rsidR="00533C38" w:rsidRPr="00D72E55" w:rsidRDefault="00533C38" w:rsidP="00533C38">
            <w:pPr>
              <w:spacing w:after="12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b/>
                <w:sz w:val="20"/>
                <w:szCs w:val="20"/>
                <w:lang w:val="ka-GE"/>
              </w:rPr>
              <w:t>ქმედებები</w:t>
            </w:r>
          </w:p>
          <w:p w:rsidR="00533C38" w:rsidRPr="00D72E55" w:rsidRDefault="00533C38" w:rsidP="00533C38">
            <w:pPr>
              <w:spacing w:after="12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b/>
                <w:sz w:val="20"/>
                <w:szCs w:val="20"/>
                <w:lang w:val="ka-GE"/>
              </w:rPr>
              <w:t>მმო-ს აღნიშნული მოთხოვნების დასაკმაყოფილებლად</w:t>
            </w:r>
          </w:p>
          <w:p w:rsidR="00533C38" w:rsidRPr="00D72E55" w:rsidRDefault="00533C38" w:rsidP="00924A15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533C38" w:rsidRPr="00D72E55" w:rsidRDefault="00533C38" w:rsidP="00924A15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924A15" w:rsidRPr="00D72E55" w:rsidRDefault="00924A15" w:rsidP="00924A15">
            <w:pPr>
              <w:rPr>
                <w:rFonts w:ascii="Sylfaen" w:hAnsi="Sylfaen"/>
                <w:b/>
                <w:sz w:val="20"/>
                <w:szCs w:val="20"/>
              </w:rPr>
            </w:pPr>
            <w:r w:rsidRPr="00D72E55">
              <w:rPr>
                <w:rFonts w:ascii="Sylfaen" w:hAnsi="Sylfaen"/>
                <w:b/>
                <w:sz w:val="20"/>
                <w:szCs w:val="20"/>
              </w:rPr>
              <w:t xml:space="preserve">Your organization plans to comply with WMO requirements </w:t>
            </w:r>
          </w:p>
        </w:tc>
      </w:tr>
      <w:tr w:rsidR="00E26643" w:rsidRPr="00D72E55" w:rsidTr="00533C38">
        <w:trPr>
          <w:trHeight w:val="95"/>
        </w:trPr>
        <w:tc>
          <w:tcPr>
            <w:tcW w:w="1270" w:type="pct"/>
            <w:tcBorders>
              <w:top w:val="single" w:sz="12" w:space="0" w:color="auto"/>
              <w:left w:val="single" w:sz="12" w:space="0" w:color="auto"/>
            </w:tcBorders>
          </w:tcPr>
          <w:p w:rsidR="007A0AB8" w:rsidRPr="00D72E55" w:rsidRDefault="004E5EAA" w:rsidP="007A0AB8">
            <w:pPr>
              <w:rPr>
                <w:rFonts w:ascii="Sylfaen" w:hAnsi="Sylfaen"/>
                <w:b/>
                <w:sz w:val="20"/>
                <w:szCs w:val="20"/>
              </w:rPr>
            </w:pPr>
            <w:r w:rsidRPr="00D72E55">
              <w:rPr>
                <w:rFonts w:ascii="Sylfaen" w:hAnsi="Sylfaen"/>
                <w:b/>
                <w:sz w:val="20"/>
                <w:szCs w:val="20"/>
              </w:rPr>
              <w:lastRenderedPageBreak/>
              <w:t xml:space="preserve">1. </w:t>
            </w:r>
            <w:r w:rsidR="007A0AB8" w:rsidRPr="00D72E55">
              <w:rPr>
                <w:rFonts w:ascii="Sylfaen" w:hAnsi="Sylfaen"/>
                <w:b/>
                <w:sz w:val="20"/>
                <w:szCs w:val="20"/>
              </w:rPr>
              <w:t>FOUNDATION TOPICS IN MATHEMATICS, PHYSICS AND COMPLEMENTARY</w:t>
            </w:r>
          </w:p>
          <w:p w:rsidR="00BB0C75" w:rsidRPr="00D72E55" w:rsidRDefault="007A0AB8" w:rsidP="007A0AB8">
            <w:pPr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b/>
                <w:sz w:val="20"/>
                <w:szCs w:val="20"/>
              </w:rPr>
              <w:t>SUBJECTS</w:t>
            </w:r>
          </w:p>
        </w:tc>
        <w:tc>
          <w:tcPr>
            <w:tcW w:w="1059" w:type="pct"/>
            <w:tcBorders>
              <w:top w:val="single" w:sz="12" w:space="0" w:color="auto"/>
            </w:tcBorders>
          </w:tcPr>
          <w:p w:rsidR="00BB0C75" w:rsidRPr="00D72E55" w:rsidRDefault="00533C3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საბაზისო თემები მათემატიკასა ფა ფიზიკაში</w:t>
            </w:r>
          </w:p>
        </w:tc>
        <w:tc>
          <w:tcPr>
            <w:tcW w:w="1340" w:type="pct"/>
            <w:tcBorders>
              <w:top w:val="single" w:sz="12" w:space="0" w:color="auto"/>
            </w:tcBorders>
          </w:tcPr>
          <w:p w:rsidR="00BB0C75" w:rsidRPr="00D72E55" w:rsidRDefault="00BB0C75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12" w:space="0" w:color="auto"/>
            </w:tcBorders>
          </w:tcPr>
          <w:p w:rsidR="00BB0C75" w:rsidRPr="00D72E55" w:rsidRDefault="00BB0C75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12" w:space="0" w:color="auto"/>
              <w:right w:val="single" w:sz="12" w:space="0" w:color="auto"/>
            </w:tcBorders>
          </w:tcPr>
          <w:p w:rsidR="00BB0C75" w:rsidRPr="00D72E55" w:rsidRDefault="00BB0C75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297708" w:rsidRPr="00D72E55" w:rsidTr="00533C38">
        <w:trPr>
          <w:trHeight w:val="228"/>
        </w:trPr>
        <w:tc>
          <w:tcPr>
            <w:tcW w:w="1270" w:type="pct"/>
            <w:vMerge w:val="restart"/>
            <w:tcBorders>
              <w:left w:val="single" w:sz="12" w:space="0" w:color="auto"/>
            </w:tcBorders>
          </w:tcPr>
          <w:p w:rsidR="00297708" w:rsidRPr="00D72E55" w:rsidRDefault="00297708" w:rsidP="0037641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297708" w:rsidRPr="00D72E55" w:rsidRDefault="00297708" w:rsidP="00376415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  <w:p w:rsidR="00297708" w:rsidRPr="00D72E55" w:rsidRDefault="00297708" w:rsidP="0037641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>1.1 Mathematics:</w:t>
            </w:r>
            <w:r w:rsidR="00CF1A92" w:rsidRPr="00D72E55">
              <w:rPr>
                <w:rFonts w:ascii="Sylfaen" w:hAnsi="Sylfaen"/>
                <w:sz w:val="20"/>
                <w:szCs w:val="20"/>
              </w:rPr>
              <w:t>/</w:t>
            </w:r>
            <w:r w:rsidR="00CF1A92" w:rsidRPr="00D72E55">
              <w:rPr>
                <w:rFonts w:ascii="Sylfaen" w:hAnsi="Sylfaen"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1059" w:type="pct"/>
          </w:tcPr>
          <w:p w:rsidR="00297708" w:rsidRPr="00D72E55" w:rsidRDefault="00297708">
            <w:pPr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>Trigonometry</w:t>
            </w:r>
          </w:p>
        </w:tc>
        <w:tc>
          <w:tcPr>
            <w:tcW w:w="1340" w:type="pct"/>
          </w:tcPr>
          <w:p w:rsidR="00297708" w:rsidRPr="00D72E55" w:rsidRDefault="00CF1A9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ტრიგონომეტრია</w:t>
            </w:r>
          </w:p>
        </w:tc>
        <w:tc>
          <w:tcPr>
            <w:tcW w:w="729" w:type="pct"/>
          </w:tcPr>
          <w:p w:rsidR="00297708" w:rsidRPr="00D72E55" w:rsidRDefault="00297708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pct"/>
            <w:tcBorders>
              <w:right w:val="single" w:sz="12" w:space="0" w:color="auto"/>
            </w:tcBorders>
          </w:tcPr>
          <w:p w:rsidR="00297708" w:rsidRPr="00D72E55" w:rsidRDefault="00297708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297708" w:rsidRPr="00D72E55" w:rsidTr="00533C38">
        <w:trPr>
          <w:trHeight w:val="197"/>
        </w:trPr>
        <w:tc>
          <w:tcPr>
            <w:tcW w:w="1270" w:type="pct"/>
            <w:vMerge/>
            <w:tcBorders>
              <w:left w:val="single" w:sz="12" w:space="0" w:color="auto"/>
            </w:tcBorders>
          </w:tcPr>
          <w:p w:rsidR="00297708" w:rsidRPr="00D72E55" w:rsidRDefault="00297708" w:rsidP="009C1F6A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059" w:type="pct"/>
          </w:tcPr>
          <w:p w:rsidR="00297708" w:rsidRPr="00D72E55" w:rsidRDefault="00297708">
            <w:pPr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>Logarithms and exponentials</w:t>
            </w:r>
          </w:p>
        </w:tc>
        <w:tc>
          <w:tcPr>
            <w:tcW w:w="1340" w:type="pct"/>
          </w:tcPr>
          <w:p w:rsidR="00297708" w:rsidRPr="00D72E55" w:rsidRDefault="00CF1A9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ლოგარითმები და ექსპონენციები</w:t>
            </w:r>
          </w:p>
        </w:tc>
        <w:tc>
          <w:tcPr>
            <w:tcW w:w="729" w:type="pct"/>
          </w:tcPr>
          <w:p w:rsidR="00297708" w:rsidRPr="00D72E55" w:rsidRDefault="00297708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pct"/>
            <w:tcBorders>
              <w:right w:val="single" w:sz="12" w:space="0" w:color="auto"/>
            </w:tcBorders>
          </w:tcPr>
          <w:p w:rsidR="00297708" w:rsidRPr="00D72E55" w:rsidRDefault="00297708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297708" w:rsidRPr="00D72E55" w:rsidTr="00533C38">
        <w:trPr>
          <w:trHeight w:val="529"/>
        </w:trPr>
        <w:tc>
          <w:tcPr>
            <w:tcW w:w="1270" w:type="pct"/>
            <w:vMerge/>
            <w:tcBorders>
              <w:left w:val="single" w:sz="12" w:space="0" w:color="auto"/>
            </w:tcBorders>
          </w:tcPr>
          <w:p w:rsidR="00297708" w:rsidRPr="00D72E55" w:rsidRDefault="00297708" w:rsidP="009C1F6A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059" w:type="pct"/>
          </w:tcPr>
          <w:p w:rsidR="00297708" w:rsidRPr="00D72E55" w:rsidRDefault="00297708" w:rsidP="007A0AB8">
            <w:pPr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 xml:space="preserve">Vectors </w:t>
            </w:r>
          </w:p>
        </w:tc>
        <w:tc>
          <w:tcPr>
            <w:tcW w:w="1340" w:type="pct"/>
          </w:tcPr>
          <w:p w:rsidR="00297708" w:rsidRPr="00D72E55" w:rsidRDefault="00CF1A92" w:rsidP="00CF1A92">
            <w:pPr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 xml:space="preserve">ვექტორები </w:t>
            </w:r>
          </w:p>
        </w:tc>
        <w:tc>
          <w:tcPr>
            <w:tcW w:w="729" w:type="pct"/>
          </w:tcPr>
          <w:p w:rsidR="00297708" w:rsidRPr="00D72E55" w:rsidRDefault="00297708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pct"/>
            <w:tcBorders>
              <w:right w:val="single" w:sz="12" w:space="0" w:color="auto"/>
            </w:tcBorders>
          </w:tcPr>
          <w:p w:rsidR="00297708" w:rsidRPr="00D72E55" w:rsidRDefault="00297708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297708" w:rsidRPr="00D72E55" w:rsidTr="00533C38">
        <w:trPr>
          <w:trHeight w:val="529"/>
        </w:trPr>
        <w:tc>
          <w:tcPr>
            <w:tcW w:w="1270" w:type="pct"/>
            <w:vMerge/>
            <w:tcBorders>
              <w:left w:val="single" w:sz="12" w:space="0" w:color="auto"/>
            </w:tcBorders>
          </w:tcPr>
          <w:p w:rsidR="00297708" w:rsidRPr="00D72E55" w:rsidRDefault="00297708" w:rsidP="009C1F6A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059" w:type="pct"/>
          </w:tcPr>
          <w:p w:rsidR="00297708" w:rsidRPr="00D72E55" w:rsidRDefault="00297708" w:rsidP="00C464C6">
            <w:pPr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>Statistics</w:t>
            </w:r>
          </w:p>
        </w:tc>
        <w:tc>
          <w:tcPr>
            <w:tcW w:w="1340" w:type="pct"/>
          </w:tcPr>
          <w:p w:rsidR="00297708" w:rsidRPr="00D72E55" w:rsidRDefault="0029770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სტატისტიკა</w:t>
            </w:r>
          </w:p>
        </w:tc>
        <w:tc>
          <w:tcPr>
            <w:tcW w:w="729" w:type="pct"/>
          </w:tcPr>
          <w:p w:rsidR="00297708" w:rsidRPr="00D72E55" w:rsidRDefault="00297708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pct"/>
            <w:tcBorders>
              <w:right w:val="single" w:sz="12" w:space="0" w:color="auto"/>
            </w:tcBorders>
          </w:tcPr>
          <w:p w:rsidR="00297708" w:rsidRPr="00D72E55" w:rsidRDefault="00297708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297708" w:rsidRPr="00D72E55" w:rsidTr="00533C38">
        <w:trPr>
          <w:trHeight w:val="332"/>
        </w:trPr>
        <w:tc>
          <w:tcPr>
            <w:tcW w:w="1270" w:type="pct"/>
            <w:vMerge/>
            <w:tcBorders>
              <w:left w:val="single" w:sz="12" w:space="0" w:color="auto"/>
            </w:tcBorders>
          </w:tcPr>
          <w:p w:rsidR="00297708" w:rsidRPr="00D72E55" w:rsidRDefault="00297708" w:rsidP="009C1F6A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059" w:type="pct"/>
          </w:tcPr>
          <w:p w:rsidR="00297708" w:rsidRPr="00D72E55" w:rsidRDefault="00297708">
            <w:pPr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>Geometry</w:t>
            </w:r>
          </w:p>
        </w:tc>
        <w:tc>
          <w:tcPr>
            <w:tcW w:w="1340" w:type="pct"/>
          </w:tcPr>
          <w:p w:rsidR="00297708" w:rsidRPr="00D72E55" w:rsidRDefault="00CF1A9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გეომეტრია</w:t>
            </w:r>
          </w:p>
        </w:tc>
        <w:tc>
          <w:tcPr>
            <w:tcW w:w="729" w:type="pct"/>
          </w:tcPr>
          <w:p w:rsidR="00297708" w:rsidRPr="00D72E55" w:rsidRDefault="00297708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pct"/>
            <w:tcBorders>
              <w:right w:val="single" w:sz="12" w:space="0" w:color="auto"/>
            </w:tcBorders>
          </w:tcPr>
          <w:p w:rsidR="00297708" w:rsidRPr="00D72E55" w:rsidRDefault="00297708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297708" w:rsidRPr="00D72E55" w:rsidTr="00533C38">
        <w:trPr>
          <w:trHeight w:val="332"/>
        </w:trPr>
        <w:tc>
          <w:tcPr>
            <w:tcW w:w="1270" w:type="pct"/>
            <w:vMerge/>
            <w:tcBorders>
              <w:left w:val="single" w:sz="12" w:space="0" w:color="auto"/>
            </w:tcBorders>
          </w:tcPr>
          <w:p w:rsidR="00297708" w:rsidRPr="00D72E55" w:rsidRDefault="00297708" w:rsidP="009C1F6A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059" w:type="pct"/>
          </w:tcPr>
          <w:p w:rsidR="00297708" w:rsidRPr="00D72E55" w:rsidRDefault="00297708">
            <w:pPr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>Coordinate geometry:</w:t>
            </w:r>
          </w:p>
        </w:tc>
        <w:tc>
          <w:tcPr>
            <w:tcW w:w="1340" w:type="pct"/>
          </w:tcPr>
          <w:p w:rsidR="00297708" w:rsidRPr="00D72E55" w:rsidRDefault="00E146A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 xml:space="preserve">კოორდინირებული გეომეტრია </w:t>
            </w:r>
          </w:p>
        </w:tc>
        <w:tc>
          <w:tcPr>
            <w:tcW w:w="729" w:type="pct"/>
          </w:tcPr>
          <w:p w:rsidR="00297708" w:rsidRPr="00D72E55" w:rsidRDefault="00297708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pct"/>
            <w:tcBorders>
              <w:right w:val="single" w:sz="12" w:space="0" w:color="auto"/>
            </w:tcBorders>
          </w:tcPr>
          <w:p w:rsidR="00297708" w:rsidRPr="00D72E55" w:rsidRDefault="00297708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297708" w:rsidRPr="00D72E55" w:rsidTr="00533C38">
        <w:trPr>
          <w:trHeight w:val="529"/>
        </w:trPr>
        <w:tc>
          <w:tcPr>
            <w:tcW w:w="1270" w:type="pct"/>
            <w:vMerge w:val="restart"/>
            <w:tcBorders>
              <w:left w:val="single" w:sz="12" w:space="0" w:color="auto"/>
            </w:tcBorders>
          </w:tcPr>
          <w:p w:rsidR="00297708" w:rsidRPr="00D72E55" w:rsidRDefault="00297708" w:rsidP="009C1F6A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297708" w:rsidRPr="00D72E55" w:rsidRDefault="00297708" w:rsidP="009C1F6A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297708" w:rsidRPr="00D72E55" w:rsidRDefault="00297708" w:rsidP="009C1F6A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297708" w:rsidRPr="00D72E55" w:rsidRDefault="00297708" w:rsidP="009C1F6A">
            <w:pPr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>1.2 Physics</w:t>
            </w:r>
          </w:p>
        </w:tc>
        <w:tc>
          <w:tcPr>
            <w:tcW w:w="1059" w:type="pct"/>
          </w:tcPr>
          <w:p w:rsidR="00297708" w:rsidRPr="00D72E55" w:rsidRDefault="00297708" w:rsidP="00297708">
            <w:pPr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>Dynamics</w:t>
            </w:r>
          </w:p>
        </w:tc>
        <w:tc>
          <w:tcPr>
            <w:tcW w:w="1340" w:type="pct"/>
          </w:tcPr>
          <w:p w:rsidR="00297708" w:rsidRPr="00D72E55" w:rsidRDefault="0091165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დინამიკა</w:t>
            </w:r>
          </w:p>
        </w:tc>
        <w:tc>
          <w:tcPr>
            <w:tcW w:w="729" w:type="pct"/>
          </w:tcPr>
          <w:p w:rsidR="00297708" w:rsidRPr="00D72E55" w:rsidRDefault="00297708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pct"/>
            <w:tcBorders>
              <w:right w:val="single" w:sz="12" w:space="0" w:color="auto"/>
            </w:tcBorders>
          </w:tcPr>
          <w:p w:rsidR="00297708" w:rsidRPr="00D72E55" w:rsidRDefault="00297708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297708" w:rsidRPr="00D72E55" w:rsidTr="00533C38">
        <w:trPr>
          <w:trHeight w:val="427"/>
        </w:trPr>
        <w:tc>
          <w:tcPr>
            <w:tcW w:w="1270" w:type="pct"/>
            <w:vMerge/>
            <w:tcBorders>
              <w:left w:val="single" w:sz="12" w:space="0" w:color="auto"/>
            </w:tcBorders>
          </w:tcPr>
          <w:p w:rsidR="00297708" w:rsidRPr="00D72E55" w:rsidRDefault="00297708" w:rsidP="009C1F6A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059" w:type="pct"/>
          </w:tcPr>
          <w:p w:rsidR="00297708" w:rsidRPr="00D72E55" w:rsidRDefault="00297708">
            <w:pPr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>Work, energy and power:</w:t>
            </w:r>
          </w:p>
        </w:tc>
        <w:tc>
          <w:tcPr>
            <w:tcW w:w="1340" w:type="pct"/>
          </w:tcPr>
          <w:p w:rsidR="00297708" w:rsidRPr="00D72E55" w:rsidRDefault="0091165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მუშაობა, ენერგია და ძალა;</w:t>
            </w:r>
          </w:p>
        </w:tc>
        <w:tc>
          <w:tcPr>
            <w:tcW w:w="729" w:type="pct"/>
          </w:tcPr>
          <w:p w:rsidR="00297708" w:rsidRPr="00D72E55" w:rsidRDefault="00297708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pct"/>
            <w:tcBorders>
              <w:right w:val="single" w:sz="12" w:space="0" w:color="auto"/>
            </w:tcBorders>
          </w:tcPr>
          <w:p w:rsidR="00297708" w:rsidRPr="00D72E55" w:rsidRDefault="00297708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297708" w:rsidRPr="00D72E55" w:rsidTr="00533C38">
        <w:tc>
          <w:tcPr>
            <w:tcW w:w="1270" w:type="pct"/>
            <w:vMerge/>
            <w:tcBorders>
              <w:left w:val="single" w:sz="12" w:space="0" w:color="auto"/>
            </w:tcBorders>
          </w:tcPr>
          <w:p w:rsidR="00297708" w:rsidRPr="00D72E55" w:rsidRDefault="00297708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59" w:type="pct"/>
          </w:tcPr>
          <w:p w:rsidR="00297708" w:rsidRPr="00D72E55" w:rsidRDefault="00297708" w:rsidP="00C464C6">
            <w:pPr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>Motion in a circle</w:t>
            </w:r>
          </w:p>
        </w:tc>
        <w:tc>
          <w:tcPr>
            <w:tcW w:w="1340" w:type="pct"/>
          </w:tcPr>
          <w:p w:rsidR="00297708" w:rsidRPr="00D72E55" w:rsidRDefault="0091165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 xml:space="preserve">ცირკულაციის </w:t>
            </w:r>
            <w:r w:rsidR="00297708" w:rsidRPr="00D72E55">
              <w:rPr>
                <w:rFonts w:ascii="Sylfaen" w:hAnsi="Sylfaen"/>
                <w:sz w:val="20"/>
                <w:szCs w:val="20"/>
                <w:lang w:val="ka-GE"/>
              </w:rPr>
              <w:t xml:space="preserve"> გადატანა</w:t>
            </w:r>
          </w:p>
        </w:tc>
        <w:tc>
          <w:tcPr>
            <w:tcW w:w="729" w:type="pct"/>
          </w:tcPr>
          <w:p w:rsidR="00297708" w:rsidRPr="00D72E55" w:rsidRDefault="00297708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pct"/>
            <w:tcBorders>
              <w:right w:val="single" w:sz="12" w:space="0" w:color="auto"/>
            </w:tcBorders>
          </w:tcPr>
          <w:p w:rsidR="00297708" w:rsidRPr="00D72E55" w:rsidRDefault="00297708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297708" w:rsidRPr="00D72E55" w:rsidTr="00533C38">
        <w:tc>
          <w:tcPr>
            <w:tcW w:w="1270" w:type="pct"/>
            <w:vMerge/>
            <w:tcBorders>
              <w:left w:val="single" w:sz="12" w:space="0" w:color="auto"/>
            </w:tcBorders>
          </w:tcPr>
          <w:p w:rsidR="00297708" w:rsidRPr="00D72E55" w:rsidRDefault="00297708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059" w:type="pct"/>
          </w:tcPr>
          <w:p w:rsidR="00297708" w:rsidRPr="00D72E55" w:rsidRDefault="00297708" w:rsidP="00C464C6">
            <w:pPr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>Phases of matter</w:t>
            </w:r>
          </w:p>
        </w:tc>
        <w:tc>
          <w:tcPr>
            <w:tcW w:w="1340" w:type="pct"/>
          </w:tcPr>
          <w:p w:rsidR="00297708" w:rsidRPr="00D72E55" w:rsidRDefault="00FB5B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მატერიის ფაზები</w:t>
            </w:r>
          </w:p>
        </w:tc>
        <w:tc>
          <w:tcPr>
            <w:tcW w:w="729" w:type="pct"/>
          </w:tcPr>
          <w:p w:rsidR="00297708" w:rsidRPr="00D72E55" w:rsidRDefault="00297708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pct"/>
            <w:tcBorders>
              <w:right w:val="single" w:sz="12" w:space="0" w:color="auto"/>
            </w:tcBorders>
          </w:tcPr>
          <w:p w:rsidR="00297708" w:rsidRPr="00D72E55" w:rsidRDefault="00297708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297708" w:rsidRPr="00D72E55" w:rsidTr="00533C38">
        <w:tc>
          <w:tcPr>
            <w:tcW w:w="1270" w:type="pct"/>
            <w:vMerge/>
            <w:tcBorders>
              <w:left w:val="single" w:sz="12" w:space="0" w:color="auto"/>
            </w:tcBorders>
          </w:tcPr>
          <w:p w:rsidR="00297708" w:rsidRPr="00D72E55" w:rsidRDefault="00297708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059" w:type="pct"/>
          </w:tcPr>
          <w:p w:rsidR="00297708" w:rsidRPr="00D72E55" w:rsidRDefault="00297708">
            <w:pPr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>Temperature and heat</w:t>
            </w:r>
          </w:p>
        </w:tc>
        <w:tc>
          <w:tcPr>
            <w:tcW w:w="1340" w:type="pct"/>
          </w:tcPr>
          <w:p w:rsidR="00297708" w:rsidRPr="00D72E55" w:rsidRDefault="00FB5B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ტემპერატურა და გათბობა</w:t>
            </w:r>
          </w:p>
        </w:tc>
        <w:tc>
          <w:tcPr>
            <w:tcW w:w="729" w:type="pct"/>
          </w:tcPr>
          <w:p w:rsidR="00297708" w:rsidRPr="00D72E55" w:rsidRDefault="00297708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pct"/>
            <w:tcBorders>
              <w:right w:val="single" w:sz="12" w:space="0" w:color="auto"/>
            </w:tcBorders>
          </w:tcPr>
          <w:p w:rsidR="00297708" w:rsidRPr="00D72E55" w:rsidRDefault="00297708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297708" w:rsidRPr="00D72E55" w:rsidTr="00533C38">
        <w:tc>
          <w:tcPr>
            <w:tcW w:w="1270" w:type="pct"/>
            <w:vMerge/>
            <w:tcBorders>
              <w:left w:val="single" w:sz="12" w:space="0" w:color="auto"/>
            </w:tcBorders>
          </w:tcPr>
          <w:p w:rsidR="00297708" w:rsidRPr="00D72E55" w:rsidRDefault="00297708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059" w:type="pct"/>
          </w:tcPr>
          <w:p w:rsidR="00297708" w:rsidRPr="00D72E55" w:rsidRDefault="00297708">
            <w:pPr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>Electromagnetic radiation</w:t>
            </w:r>
          </w:p>
        </w:tc>
        <w:tc>
          <w:tcPr>
            <w:tcW w:w="1340" w:type="pct"/>
          </w:tcPr>
          <w:p w:rsidR="00297708" w:rsidRPr="00D72E55" w:rsidRDefault="0029770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ელექტრომაგნიტური გამოსხივება</w:t>
            </w:r>
          </w:p>
        </w:tc>
        <w:tc>
          <w:tcPr>
            <w:tcW w:w="729" w:type="pct"/>
          </w:tcPr>
          <w:p w:rsidR="00297708" w:rsidRPr="00D72E55" w:rsidRDefault="00297708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pct"/>
            <w:tcBorders>
              <w:right w:val="single" w:sz="12" w:space="0" w:color="auto"/>
            </w:tcBorders>
          </w:tcPr>
          <w:p w:rsidR="00297708" w:rsidRPr="00D72E55" w:rsidRDefault="00297708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297708" w:rsidRPr="00D72E55" w:rsidTr="00533C38">
        <w:tc>
          <w:tcPr>
            <w:tcW w:w="1270" w:type="pct"/>
            <w:vMerge/>
            <w:tcBorders>
              <w:left w:val="single" w:sz="12" w:space="0" w:color="auto"/>
            </w:tcBorders>
          </w:tcPr>
          <w:p w:rsidR="00297708" w:rsidRPr="00D72E55" w:rsidRDefault="00297708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059" w:type="pct"/>
          </w:tcPr>
          <w:p w:rsidR="00297708" w:rsidRPr="00D72E55" w:rsidRDefault="00297708">
            <w:pPr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>Thermodynamics and kinetic theory of gases:</w:t>
            </w:r>
          </w:p>
        </w:tc>
        <w:tc>
          <w:tcPr>
            <w:tcW w:w="1340" w:type="pct"/>
          </w:tcPr>
          <w:p w:rsidR="00297708" w:rsidRPr="00D72E55" w:rsidRDefault="00FB5B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თერმოდინამიკა და აირების კინეტიკური თეორია</w:t>
            </w:r>
          </w:p>
        </w:tc>
        <w:tc>
          <w:tcPr>
            <w:tcW w:w="729" w:type="pct"/>
          </w:tcPr>
          <w:p w:rsidR="00297708" w:rsidRPr="00D72E55" w:rsidRDefault="00297708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pct"/>
            <w:tcBorders>
              <w:right w:val="single" w:sz="12" w:space="0" w:color="auto"/>
            </w:tcBorders>
          </w:tcPr>
          <w:p w:rsidR="00297708" w:rsidRPr="00D72E55" w:rsidRDefault="00297708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297708" w:rsidRPr="00D72E55" w:rsidTr="00533C38">
        <w:tc>
          <w:tcPr>
            <w:tcW w:w="1270" w:type="pct"/>
            <w:vMerge/>
            <w:tcBorders>
              <w:left w:val="single" w:sz="12" w:space="0" w:color="auto"/>
            </w:tcBorders>
          </w:tcPr>
          <w:p w:rsidR="00297708" w:rsidRPr="00D72E55" w:rsidRDefault="00297708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059" w:type="pct"/>
          </w:tcPr>
          <w:p w:rsidR="00297708" w:rsidRPr="00D72E55" w:rsidRDefault="00297708">
            <w:pPr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>Oscillations and waves</w:t>
            </w:r>
          </w:p>
        </w:tc>
        <w:tc>
          <w:tcPr>
            <w:tcW w:w="1340" w:type="pct"/>
          </w:tcPr>
          <w:p w:rsidR="00297708" w:rsidRPr="00D72E55" w:rsidRDefault="00FB5B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რხევები და ტალღები</w:t>
            </w:r>
          </w:p>
        </w:tc>
        <w:tc>
          <w:tcPr>
            <w:tcW w:w="729" w:type="pct"/>
          </w:tcPr>
          <w:p w:rsidR="00297708" w:rsidRPr="00D72E55" w:rsidRDefault="00297708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pct"/>
            <w:tcBorders>
              <w:right w:val="single" w:sz="12" w:space="0" w:color="auto"/>
            </w:tcBorders>
          </w:tcPr>
          <w:p w:rsidR="00297708" w:rsidRPr="00D72E55" w:rsidRDefault="00297708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297708" w:rsidRPr="00D72E55" w:rsidTr="00533C38">
        <w:tc>
          <w:tcPr>
            <w:tcW w:w="1270" w:type="pct"/>
            <w:vMerge/>
            <w:tcBorders>
              <w:left w:val="single" w:sz="12" w:space="0" w:color="auto"/>
            </w:tcBorders>
          </w:tcPr>
          <w:p w:rsidR="00297708" w:rsidRPr="00D72E55" w:rsidRDefault="00297708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059" w:type="pct"/>
          </w:tcPr>
          <w:p w:rsidR="00297708" w:rsidRPr="00D72E55" w:rsidRDefault="00297708">
            <w:pPr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>Electricity and electromagnetic induction:</w:t>
            </w:r>
          </w:p>
        </w:tc>
        <w:tc>
          <w:tcPr>
            <w:tcW w:w="1340" w:type="pct"/>
          </w:tcPr>
          <w:p w:rsidR="00297708" w:rsidRPr="00D72E55" w:rsidRDefault="00FB5B7B" w:rsidP="00FB5B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ელექტრობის  და ელეტრომაგნიტობის ინდუქცია</w:t>
            </w:r>
          </w:p>
        </w:tc>
        <w:tc>
          <w:tcPr>
            <w:tcW w:w="729" w:type="pct"/>
          </w:tcPr>
          <w:p w:rsidR="00297708" w:rsidRPr="00D72E55" w:rsidRDefault="00297708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pct"/>
            <w:tcBorders>
              <w:right w:val="single" w:sz="12" w:space="0" w:color="auto"/>
            </w:tcBorders>
          </w:tcPr>
          <w:p w:rsidR="00297708" w:rsidRPr="00D72E55" w:rsidRDefault="00297708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D72E55" w:rsidTr="00533C38">
        <w:tc>
          <w:tcPr>
            <w:tcW w:w="1270" w:type="pct"/>
            <w:tcBorders>
              <w:left w:val="single" w:sz="12" w:space="0" w:color="auto"/>
            </w:tcBorders>
          </w:tcPr>
          <w:p w:rsidR="007D689E" w:rsidRPr="00D72E55" w:rsidRDefault="007D689E">
            <w:pPr>
              <w:rPr>
                <w:rFonts w:ascii="Sylfaen" w:hAnsi="Sylfaen"/>
                <w:b/>
                <w:sz w:val="20"/>
                <w:szCs w:val="20"/>
              </w:rPr>
            </w:pPr>
            <w:r w:rsidRPr="00D72E55">
              <w:rPr>
                <w:rFonts w:ascii="Sylfaen" w:hAnsi="Sylfaen"/>
                <w:b/>
                <w:sz w:val="20"/>
                <w:szCs w:val="20"/>
              </w:rPr>
              <w:t>2. COMPLEMENTARY SUBJECTS</w:t>
            </w:r>
          </w:p>
        </w:tc>
        <w:tc>
          <w:tcPr>
            <w:tcW w:w="1059" w:type="pct"/>
          </w:tcPr>
          <w:p w:rsidR="007D689E" w:rsidRPr="00D72E55" w:rsidRDefault="00012A8D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D72E55">
              <w:rPr>
                <w:rFonts w:ascii="Sylfaen" w:hAnsi="Sylfaen"/>
                <w:sz w:val="20"/>
                <w:szCs w:val="20"/>
              </w:rPr>
              <w:t>დამატებითი</w:t>
            </w:r>
            <w:proofErr w:type="spellEnd"/>
            <w:r w:rsidRPr="00D72E5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D72E55">
              <w:rPr>
                <w:rFonts w:ascii="Sylfaen" w:hAnsi="Sylfaen"/>
                <w:sz w:val="20"/>
                <w:szCs w:val="20"/>
              </w:rPr>
              <w:t>საგნები</w:t>
            </w:r>
            <w:proofErr w:type="spellEnd"/>
          </w:p>
        </w:tc>
        <w:tc>
          <w:tcPr>
            <w:tcW w:w="1340" w:type="pct"/>
          </w:tcPr>
          <w:p w:rsidR="007D689E" w:rsidRPr="00D72E55" w:rsidRDefault="007D689E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9" w:type="pct"/>
          </w:tcPr>
          <w:p w:rsidR="007D689E" w:rsidRPr="00D72E55" w:rsidRDefault="007D689E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pct"/>
            <w:tcBorders>
              <w:right w:val="single" w:sz="12" w:space="0" w:color="auto"/>
            </w:tcBorders>
          </w:tcPr>
          <w:p w:rsidR="007D689E" w:rsidRPr="00D72E55" w:rsidRDefault="007D689E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D72E55" w:rsidTr="00533C38">
        <w:tc>
          <w:tcPr>
            <w:tcW w:w="1270" w:type="pct"/>
            <w:tcBorders>
              <w:left w:val="single" w:sz="12" w:space="0" w:color="auto"/>
            </w:tcBorders>
          </w:tcPr>
          <w:p w:rsidR="0054478D" w:rsidRPr="00D72E55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>2.1 Historical context</w:t>
            </w:r>
          </w:p>
        </w:tc>
        <w:tc>
          <w:tcPr>
            <w:tcW w:w="1059" w:type="pct"/>
          </w:tcPr>
          <w:p w:rsidR="0054478D" w:rsidRPr="00D72E55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40" w:type="pct"/>
          </w:tcPr>
          <w:p w:rsidR="00012A8D" w:rsidRPr="00D72E55" w:rsidRDefault="00012A8D" w:rsidP="00012A8D">
            <w:pPr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 xml:space="preserve">2.1 </w:t>
            </w:r>
            <w:proofErr w:type="spellStart"/>
            <w:r w:rsidRPr="00D72E55">
              <w:rPr>
                <w:rFonts w:ascii="Sylfaen" w:hAnsi="Sylfaen"/>
                <w:sz w:val="20"/>
                <w:szCs w:val="20"/>
              </w:rPr>
              <w:t>ისტორიული</w:t>
            </w:r>
            <w:proofErr w:type="spellEnd"/>
            <w:r w:rsidRPr="00D72E5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D72E55">
              <w:rPr>
                <w:rFonts w:ascii="Sylfaen" w:hAnsi="Sylfaen"/>
                <w:sz w:val="20"/>
                <w:szCs w:val="20"/>
              </w:rPr>
              <w:t>კონტექსტი</w:t>
            </w:r>
            <w:proofErr w:type="spellEnd"/>
          </w:p>
          <w:p w:rsidR="00012A8D" w:rsidRPr="00D72E55" w:rsidRDefault="00012A8D" w:rsidP="00012A8D">
            <w:pPr>
              <w:rPr>
                <w:rFonts w:ascii="Sylfaen" w:hAnsi="Sylfaen"/>
                <w:sz w:val="20"/>
                <w:szCs w:val="20"/>
              </w:rPr>
            </w:pPr>
          </w:p>
          <w:p w:rsidR="0054478D" w:rsidRPr="00D72E55" w:rsidRDefault="0054478D" w:rsidP="00012A8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9" w:type="pct"/>
          </w:tcPr>
          <w:p w:rsidR="0054478D" w:rsidRPr="00D72E55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pct"/>
            <w:tcBorders>
              <w:right w:val="single" w:sz="12" w:space="0" w:color="auto"/>
            </w:tcBorders>
          </w:tcPr>
          <w:p w:rsidR="0054478D" w:rsidRPr="00D72E55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D72E55" w:rsidTr="00533C38">
        <w:tc>
          <w:tcPr>
            <w:tcW w:w="1270" w:type="pct"/>
            <w:tcBorders>
              <w:left w:val="single" w:sz="12" w:space="0" w:color="auto"/>
            </w:tcBorders>
          </w:tcPr>
          <w:p w:rsidR="0054478D" w:rsidRPr="00D72E55" w:rsidRDefault="0054478D" w:rsidP="00716C3B">
            <w:pPr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 xml:space="preserve">2.2 </w:t>
            </w:r>
            <w:r w:rsidR="00716C3B" w:rsidRPr="00D72E55">
              <w:rPr>
                <w:rFonts w:ascii="Sylfaen" w:hAnsi="Sylfaen"/>
                <w:sz w:val="20"/>
                <w:szCs w:val="20"/>
              </w:rPr>
              <w:t xml:space="preserve">Basic oceanography </w:t>
            </w:r>
          </w:p>
        </w:tc>
        <w:tc>
          <w:tcPr>
            <w:tcW w:w="1059" w:type="pct"/>
          </w:tcPr>
          <w:p w:rsidR="0054478D" w:rsidRPr="00D72E55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40" w:type="pct"/>
          </w:tcPr>
          <w:p w:rsidR="0054478D" w:rsidRPr="00D72E55" w:rsidRDefault="00012A8D" w:rsidP="00716C3B">
            <w:pPr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 xml:space="preserve">2.2 </w:t>
            </w:r>
            <w:proofErr w:type="spellStart"/>
            <w:r w:rsidR="00716C3B" w:rsidRPr="00D72E55">
              <w:rPr>
                <w:rFonts w:ascii="Sylfaen" w:hAnsi="Sylfaen"/>
                <w:sz w:val="20"/>
                <w:szCs w:val="20"/>
              </w:rPr>
              <w:t>ძირითადი</w:t>
            </w:r>
            <w:proofErr w:type="spellEnd"/>
            <w:r w:rsidR="00716C3B" w:rsidRPr="00D72E5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716C3B" w:rsidRPr="00D72E55">
              <w:rPr>
                <w:rFonts w:ascii="Sylfaen" w:hAnsi="Sylfaen"/>
                <w:sz w:val="20"/>
                <w:szCs w:val="20"/>
              </w:rPr>
              <w:t>ოკეანო</w:t>
            </w:r>
            <w:proofErr w:type="spellEnd"/>
            <w:r w:rsidR="00716C3B" w:rsidRPr="00D72E55">
              <w:rPr>
                <w:rFonts w:ascii="Sylfaen" w:hAnsi="Sylfaen"/>
                <w:sz w:val="20"/>
                <w:szCs w:val="20"/>
                <w:lang w:val="ka-GE"/>
              </w:rPr>
              <w:t>ლოგია</w:t>
            </w:r>
            <w:r w:rsidR="00716C3B" w:rsidRPr="00D72E55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</w:tcPr>
          <w:p w:rsidR="0054478D" w:rsidRPr="00D72E55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pct"/>
            <w:tcBorders>
              <w:right w:val="single" w:sz="12" w:space="0" w:color="auto"/>
            </w:tcBorders>
          </w:tcPr>
          <w:p w:rsidR="0054478D" w:rsidRPr="00D72E55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D72E55" w:rsidTr="00533C38">
        <w:tc>
          <w:tcPr>
            <w:tcW w:w="1270" w:type="pct"/>
            <w:tcBorders>
              <w:left w:val="single" w:sz="12" w:space="0" w:color="auto"/>
            </w:tcBorders>
          </w:tcPr>
          <w:p w:rsidR="0054478D" w:rsidRPr="00D72E55" w:rsidRDefault="0054478D" w:rsidP="00716C3B">
            <w:pPr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 xml:space="preserve">2.3 </w:t>
            </w:r>
            <w:r w:rsidR="00716C3B" w:rsidRPr="00D72E55">
              <w:rPr>
                <w:rFonts w:ascii="Sylfaen" w:hAnsi="Sylfaen"/>
                <w:sz w:val="20"/>
                <w:szCs w:val="20"/>
              </w:rPr>
              <w:t>Basic hydrology</w:t>
            </w:r>
          </w:p>
        </w:tc>
        <w:tc>
          <w:tcPr>
            <w:tcW w:w="1059" w:type="pct"/>
          </w:tcPr>
          <w:p w:rsidR="0054478D" w:rsidRPr="00D72E55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40" w:type="pct"/>
          </w:tcPr>
          <w:p w:rsidR="0054478D" w:rsidRPr="00D72E55" w:rsidRDefault="00012A8D" w:rsidP="00716C3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 xml:space="preserve">2.3 </w:t>
            </w:r>
            <w:proofErr w:type="spellStart"/>
            <w:r w:rsidR="00716C3B" w:rsidRPr="00D72E55">
              <w:rPr>
                <w:rFonts w:ascii="Sylfaen" w:hAnsi="Sylfaen"/>
                <w:sz w:val="20"/>
                <w:szCs w:val="20"/>
              </w:rPr>
              <w:t>ძირითადი</w:t>
            </w:r>
            <w:proofErr w:type="spellEnd"/>
            <w:r w:rsidR="00716C3B" w:rsidRPr="00D72E55">
              <w:rPr>
                <w:rFonts w:ascii="Sylfaen" w:hAnsi="Sylfaen"/>
                <w:sz w:val="20"/>
                <w:szCs w:val="20"/>
              </w:rPr>
              <w:t xml:space="preserve"> </w:t>
            </w:r>
            <w:r w:rsidR="00716C3B" w:rsidRPr="00D72E55">
              <w:rPr>
                <w:rFonts w:ascii="Sylfaen" w:hAnsi="Sylfaen"/>
                <w:sz w:val="20"/>
                <w:szCs w:val="20"/>
                <w:lang w:val="ka-GE"/>
              </w:rPr>
              <w:t>/საბაზისო</w:t>
            </w:r>
            <w:proofErr w:type="spellStart"/>
            <w:r w:rsidR="00716C3B" w:rsidRPr="00D72E55">
              <w:rPr>
                <w:rFonts w:ascii="Sylfaen" w:hAnsi="Sylfaen"/>
                <w:sz w:val="20"/>
                <w:szCs w:val="20"/>
              </w:rPr>
              <w:t>ჰიდროლოგი</w:t>
            </w:r>
            <w:proofErr w:type="spellEnd"/>
            <w:r w:rsidR="00716C3B" w:rsidRPr="00D72E55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729" w:type="pct"/>
          </w:tcPr>
          <w:p w:rsidR="0054478D" w:rsidRPr="00D72E55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pct"/>
            <w:tcBorders>
              <w:right w:val="single" w:sz="12" w:space="0" w:color="auto"/>
            </w:tcBorders>
          </w:tcPr>
          <w:p w:rsidR="0054478D" w:rsidRPr="00D72E55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D72E55" w:rsidTr="00533C38">
        <w:tc>
          <w:tcPr>
            <w:tcW w:w="1270" w:type="pct"/>
            <w:tcBorders>
              <w:left w:val="single" w:sz="12" w:space="0" w:color="auto"/>
            </w:tcBorders>
          </w:tcPr>
          <w:p w:rsidR="0054478D" w:rsidRPr="00D72E55" w:rsidRDefault="0054478D" w:rsidP="00716C3B">
            <w:pPr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 xml:space="preserve">2.4 </w:t>
            </w:r>
            <w:r w:rsidR="00716C3B" w:rsidRPr="00D72E55">
              <w:rPr>
                <w:rFonts w:ascii="Sylfaen" w:hAnsi="Sylfaen"/>
                <w:sz w:val="20"/>
                <w:szCs w:val="20"/>
              </w:rPr>
              <w:t>Basic geography</w:t>
            </w:r>
          </w:p>
        </w:tc>
        <w:tc>
          <w:tcPr>
            <w:tcW w:w="1059" w:type="pct"/>
          </w:tcPr>
          <w:p w:rsidR="0054478D" w:rsidRPr="00D72E55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40" w:type="pct"/>
          </w:tcPr>
          <w:p w:rsidR="00012A8D" w:rsidRPr="00D72E55" w:rsidRDefault="00012A8D" w:rsidP="00012A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 xml:space="preserve">2.4 </w:t>
            </w:r>
          </w:p>
          <w:p w:rsidR="0054478D" w:rsidRPr="00D72E55" w:rsidRDefault="00716C3B" w:rsidP="0054478D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D72E55">
              <w:rPr>
                <w:rFonts w:ascii="Sylfaen" w:hAnsi="Sylfaen"/>
                <w:sz w:val="20"/>
                <w:szCs w:val="20"/>
              </w:rPr>
              <w:t>ძირითადი</w:t>
            </w:r>
            <w:proofErr w:type="spellEnd"/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/საბაზისო</w:t>
            </w:r>
            <w:r w:rsidRPr="00D72E5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D72E55">
              <w:rPr>
                <w:rFonts w:ascii="Sylfaen" w:hAnsi="Sylfaen"/>
                <w:sz w:val="20"/>
                <w:szCs w:val="20"/>
              </w:rPr>
              <w:t>გეოგრაფია</w:t>
            </w:r>
            <w:proofErr w:type="spellEnd"/>
          </w:p>
        </w:tc>
        <w:tc>
          <w:tcPr>
            <w:tcW w:w="729" w:type="pct"/>
          </w:tcPr>
          <w:p w:rsidR="0054478D" w:rsidRPr="00D72E55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pct"/>
            <w:tcBorders>
              <w:right w:val="single" w:sz="12" w:space="0" w:color="auto"/>
            </w:tcBorders>
          </w:tcPr>
          <w:p w:rsidR="0054478D" w:rsidRPr="00D72E55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D72E55" w:rsidTr="00533C38">
        <w:tc>
          <w:tcPr>
            <w:tcW w:w="1270" w:type="pct"/>
            <w:tcBorders>
              <w:left w:val="single" w:sz="12" w:space="0" w:color="auto"/>
            </w:tcBorders>
          </w:tcPr>
          <w:p w:rsidR="0054478D" w:rsidRPr="00D72E55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>2.</w:t>
            </w:r>
            <w:r w:rsidR="00070106" w:rsidRPr="00D72E55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  <w:r w:rsidRPr="00D72E55">
              <w:rPr>
                <w:rFonts w:ascii="Sylfaen" w:hAnsi="Sylfaen"/>
                <w:sz w:val="20"/>
                <w:szCs w:val="20"/>
              </w:rPr>
              <w:t xml:space="preserve"> Communications </w:t>
            </w:r>
          </w:p>
          <w:p w:rsidR="0054478D" w:rsidRPr="00D72E55" w:rsidRDefault="0054478D" w:rsidP="0054478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059" w:type="pct"/>
          </w:tcPr>
          <w:p w:rsidR="0054478D" w:rsidRPr="00D72E55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20"/>
                <w:szCs w:val="20"/>
              </w:rPr>
            </w:pPr>
            <w:r w:rsidRPr="00D72E55">
              <w:rPr>
                <w:rFonts w:ascii="StoneSerif-Italic" w:hAnsi="StoneSerif-Italic" w:cs="StoneSerif-Italic"/>
                <w:iCs/>
                <w:sz w:val="20"/>
                <w:szCs w:val="20"/>
              </w:rPr>
              <w:t>Written communications/</w:t>
            </w:r>
            <w:r w:rsidR="00716C3B" w:rsidRPr="00D72E55">
              <w:rPr>
                <w:rFonts w:ascii="StoneSerif-Italic" w:hAnsi="StoneSerif-Italic" w:cs="StoneSerif-Italic"/>
                <w:iCs/>
                <w:sz w:val="20"/>
                <w:szCs w:val="20"/>
              </w:rPr>
              <w:t>Oral presentations</w:t>
            </w:r>
          </w:p>
          <w:p w:rsidR="0054478D" w:rsidRPr="00D72E55" w:rsidRDefault="0054478D" w:rsidP="00716C3B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40" w:type="pct"/>
          </w:tcPr>
          <w:p w:rsidR="00012A8D" w:rsidRPr="00D72E55" w:rsidRDefault="00012A8D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 xml:space="preserve">კომუნიკაცია </w:t>
            </w:r>
            <w:r w:rsidR="00FB5B7B" w:rsidRPr="00D72E55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ვერბალური კომუნიკაცია</w:t>
            </w:r>
          </w:p>
          <w:p w:rsidR="00012A8D" w:rsidRPr="00D72E55" w:rsidRDefault="00012A8D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გუნდურობა</w:t>
            </w:r>
          </w:p>
        </w:tc>
        <w:tc>
          <w:tcPr>
            <w:tcW w:w="729" w:type="pct"/>
          </w:tcPr>
          <w:p w:rsidR="0054478D" w:rsidRPr="00D72E55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pct"/>
            <w:tcBorders>
              <w:right w:val="single" w:sz="12" w:space="0" w:color="auto"/>
            </w:tcBorders>
          </w:tcPr>
          <w:p w:rsidR="0054478D" w:rsidRPr="00D72E55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D72E55" w:rsidTr="00533C38">
        <w:tc>
          <w:tcPr>
            <w:tcW w:w="1270" w:type="pct"/>
            <w:tcBorders>
              <w:left w:val="single" w:sz="12" w:space="0" w:color="auto"/>
            </w:tcBorders>
          </w:tcPr>
          <w:p w:rsidR="007A7971" w:rsidRPr="00D72E55" w:rsidRDefault="007A7971" w:rsidP="0054478D">
            <w:pPr>
              <w:rPr>
                <w:rFonts w:ascii="StoneSerif" w:hAnsi="StoneSerif" w:cs="StoneSerif"/>
                <w:sz w:val="20"/>
                <w:szCs w:val="20"/>
              </w:rPr>
            </w:pPr>
          </w:p>
          <w:p w:rsidR="007A7971" w:rsidRPr="00D72E55" w:rsidRDefault="007A7971" w:rsidP="0054478D">
            <w:pPr>
              <w:rPr>
                <w:rFonts w:ascii="StoneSerif" w:hAnsi="StoneSerif" w:cs="StoneSerif"/>
                <w:sz w:val="20"/>
                <w:szCs w:val="20"/>
              </w:rPr>
            </w:pPr>
          </w:p>
          <w:p w:rsidR="00FB5B7B" w:rsidRPr="00D72E55" w:rsidRDefault="0054478D" w:rsidP="00FB5B7B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toneSerif" w:hAnsi="StoneSerif" w:cs="StoneSerif"/>
                <w:sz w:val="20"/>
                <w:szCs w:val="20"/>
              </w:rPr>
              <w:t>2.</w:t>
            </w:r>
            <w:r w:rsidR="00070106" w:rsidRPr="00D72E55">
              <w:rPr>
                <w:rFonts w:cs="StoneSerif"/>
                <w:sz w:val="20"/>
                <w:szCs w:val="20"/>
                <w:lang w:val="ka-GE"/>
              </w:rPr>
              <w:t>6</w:t>
            </w:r>
            <w:r w:rsidRPr="00D72E55">
              <w:rPr>
                <w:rFonts w:ascii="StoneSerif" w:hAnsi="StoneSerif" w:cs="StoneSerif"/>
                <w:sz w:val="20"/>
                <w:szCs w:val="20"/>
              </w:rPr>
              <w:t xml:space="preserve"> Data analysis and utilization</w:t>
            </w:r>
            <w:r w:rsidR="00FB5B7B" w:rsidRPr="00D72E55">
              <w:rPr>
                <w:rFonts w:ascii="Sylfaen" w:hAnsi="Sylfaen"/>
                <w:sz w:val="20"/>
                <w:szCs w:val="20"/>
              </w:rPr>
              <w:t xml:space="preserve">2.8 </w:t>
            </w:r>
            <w:proofErr w:type="spellStart"/>
            <w:r w:rsidR="00FB5B7B" w:rsidRPr="00D72E55">
              <w:rPr>
                <w:rFonts w:ascii="Sylfaen" w:hAnsi="Sylfaen"/>
                <w:sz w:val="20"/>
                <w:szCs w:val="20"/>
              </w:rPr>
              <w:t>მონაცემთა</w:t>
            </w:r>
            <w:proofErr w:type="spellEnd"/>
            <w:r w:rsidR="00FB5B7B" w:rsidRPr="00D72E5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FB5B7B" w:rsidRPr="00D72E55">
              <w:rPr>
                <w:rFonts w:ascii="Sylfaen" w:hAnsi="Sylfaen"/>
                <w:sz w:val="20"/>
                <w:szCs w:val="20"/>
              </w:rPr>
              <w:t>ანალიზი</w:t>
            </w:r>
            <w:proofErr w:type="spellEnd"/>
            <w:r w:rsidR="00FB5B7B" w:rsidRPr="00D72E5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FB5B7B" w:rsidRPr="00D72E55">
              <w:rPr>
                <w:rFonts w:ascii="Sylfaen" w:hAnsi="Sylfaen"/>
                <w:sz w:val="20"/>
                <w:szCs w:val="20"/>
              </w:rPr>
              <w:t>და</w:t>
            </w:r>
            <w:proofErr w:type="spellEnd"/>
            <w:r w:rsidR="00FB5B7B" w:rsidRPr="00D72E5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="00FB5B7B" w:rsidRPr="00D72E55">
              <w:rPr>
                <w:rFonts w:ascii="Sylfaen" w:hAnsi="Sylfaen"/>
                <w:sz w:val="20"/>
                <w:szCs w:val="20"/>
              </w:rPr>
              <w:t>გამოყენება</w:t>
            </w:r>
            <w:proofErr w:type="spellEnd"/>
          </w:p>
          <w:p w:rsidR="0054478D" w:rsidRPr="00D72E55" w:rsidRDefault="0054478D" w:rsidP="0054478D">
            <w:pPr>
              <w:rPr>
                <w:rFonts w:ascii="StoneSerif" w:hAnsi="StoneSerif" w:cs="StoneSerif"/>
                <w:sz w:val="20"/>
                <w:szCs w:val="20"/>
              </w:rPr>
            </w:pPr>
          </w:p>
          <w:p w:rsidR="00FB5B7B" w:rsidRPr="00D72E55" w:rsidRDefault="00FB5B7B" w:rsidP="0054478D">
            <w:pPr>
              <w:rPr>
                <w:rFonts w:ascii="StoneSerif" w:hAnsi="StoneSerif" w:cs="StoneSerif"/>
                <w:sz w:val="20"/>
                <w:szCs w:val="20"/>
              </w:rPr>
            </w:pPr>
          </w:p>
          <w:p w:rsidR="0054478D" w:rsidRPr="00D72E55" w:rsidRDefault="0054478D" w:rsidP="0054478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059" w:type="pct"/>
          </w:tcPr>
          <w:p w:rsidR="0054478D" w:rsidRPr="00D72E55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20"/>
                <w:szCs w:val="20"/>
              </w:rPr>
            </w:pPr>
            <w:r w:rsidRPr="00D72E55">
              <w:rPr>
                <w:rFonts w:ascii="StoneSerif-Italic" w:hAnsi="StoneSerif-Italic" w:cs="StoneSerif-Italic"/>
                <w:iCs/>
                <w:sz w:val="20"/>
                <w:szCs w:val="20"/>
              </w:rPr>
              <w:t>Programming/</w:t>
            </w:r>
          </w:p>
          <w:p w:rsidR="00FB5B7B" w:rsidRPr="00D72E55" w:rsidRDefault="00FB5B7B" w:rsidP="0054478D">
            <w:pPr>
              <w:spacing w:after="0"/>
              <w:rPr>
                <w:rFonts w:ascii="StoneSerif-Italic" w:hAnsi="StoneSerif-Italic" w:cs="StoneSerif-Italic"/>
                <w:iCs/>
                <w:sz w:val="20"/>
                <w:szCs w:val="20"/>
              </w:rPr>
            </w:pPr>
          </w:p>
          <w:p w:rsidR="0054478D" w:rsidRPr="00D72E55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20"/>
                <w:szCs w:val="20"/>
              </w:rPr>
            </w:pPr>
            <w:r w:rsidRPr="00D72E55">
              <w:rPr>
                <w:rFonts w:ascii="StoneSerif-Italic" w:hAnsi="StoneSerif-Italic" w:cs="StoneSerif-Italic"/>
                <w:iCs/>
                <w:sz w:val="20"/>
                <w:szCs w:val="20"/>
              </w:rPr>
              <w:t>Data processing/</w:t>
            </w:r>
          </w:p>
          <w:p w:rsidR="00FB5B7B" w:rsidRPr="00D72E55" w:rsidRDefault="00FB5B7B" w:rsidP="0054478D">
            <w:pPr>
              <w:spacing w:after="0"/>
              <w:rPr>
                <w:rFonts w:ascii="StoneSerif-Italic" w:hAnsi="StoneSerif-Italic" w:cs="StoneSerif-Italic"/>
                <w:iCs/>
                <w:sz w:val="20"/>
                <w:szCs w:val="20"/>
              </w:rPr>
            </w:pPr>
          </w:p>
          <w:p w:rsidR="0054478D" w:rsidRPr="00D72E55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20"/>
                <w:szCs w:val="20"/>
              </w:rPr>
            </w:pPr>
            <w:r w:rsidRPr="00D72E55">
              <w:rPr>
                <w:rFonts w:ascii="StoneSerif-Italic" w:hAnsi="StoneSerif-Italic" w:cs="StoneSerif-Italic"/>
                <w:iCs/>
                <w:sz w:val="20"/>
                <w:szCs w:val="20"/>
              </w:rPr>
              <w:t>Accessing and obtaining information/</w:t>
            </w:r>
          </w:p>
          <w:p w:rsidR="00FB5B7B" w:rsidRPr="00D72E55" w:rsidRDefault="00FB5B7B" w:rsidP="0054478D">
            <w:pPr>
              <w:spacing w:after="0"/>
              <w:rPr>
                <w:rFonts w:ascii="StoneSerif-Italic" w:hAnsi="StoneSerif-Italic" w:cs="StoneSerif-Italic"/>
                <w:iCs/>
                <w:sz w:val="20"/>
                <w:szCs w:val="20"/>
              </w:rPr>
            </w:pPr>
          </w:p>
          <w:p w:rsidR="0054478D" w:rsidRPr="00D72E55" w:rsidRDefault="0054478D" w:rsidP="0054478D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toneSerif-Italic" w:hAnsi="StoneSerif-Italic" w:cs="StoneSerif-Italic"/>
                <w:iCs/>
                <w:sz w:val="20"/>
                <w:szCs w:val="20"/>
              </w:rPr>
              <w:t>Creating and publishing online material.</w:t>
            </w:r>
          </w:p>
        </w:tc>
        <w:tc>
          <w:tcPr>
            <w:tcW w:w="1340" w:type="pct"/>
          </w:tcPr>
          <w:p w:rsidR="003B15A2" w:rsidRPr="00D72E55" w:rsidRDefault="003B15A2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პროგრამირება/</w:t>
            </w:r>
          </w:p>
          <w:p w:rsidR="003B15A2" w:rsidRPr="00D72E55" w:rsidRDefault="003B15A2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მონაცემთა ანალიზი/</w:t>
            </w:r>
          </w:p>
          <w:p w:rsidR="003B15A2" w:rsidRPr="00D72E55" w:rsidRDefault="003B15A2" w:rsidP="003B15A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ინფორმაციის წვდომა და მოპოვება /</w:t>
            </w:r>
          </w:p>
          <w:p w:rsidR="003B15A2" w:rsidRPr="00D72E55" w:rsidRDefault="003B15A2" w:rsidP="003B15A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ონლაინ მასალის</w:t>
            </w:r>
            <w:r w:rsidR="00FB5B7B" w:rsidRPr="00D72E5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შექმნა და გამოქვეყნება</w:t>
            </w:r>
          </w:p>
          <w:p w:rsidR="003B15A2" w:rsidRPr="00D72E55" w:rsidRDefault="003B15A2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9" w:type="pct"/>
          </w:tcPr>
          <w:p w:rsidR="0054478D" w:rsidRPr="00D72E55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pct"/>
            <w:tcBorders>
              <w:right w:val="single" w:sz="12" w:space="0" w:color="auto"/>
            </w:tcBorders>
          </w:tcPr>
          <w:p w:rsidR="0054478D" w:rsidRPr="00D72E55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D72E55" w:rsidTr="00533C38">
        <w:tc>
          <w:tcPr>
            <w:tcW w:w="1270" w:type="pct"/>
            <w:tcBorders>
              <w:left w:val="single" w:sz="12" w:space="0" w:color="auto"/>
            </w:tcBorders>
            <w:shd w:val="clear" w:color="auto" w:fill="EEECE1" w:themeFill="background2"/>
          </w:tcPr>
          <w:p w:rsidR="0054478D" w:rsidRPr="00D72E55" w:rsidRDefault="00716C3B" w:rsidP="0054478D">
            <w:pPr>
              <w:rPr>
                <w:rFonts w:ascii="Sylfaen" w:hAnsi="Sylfaen"/>
                <w:b/>
                <w:sz w:val="20"/>
                <w:szCs w:val="20"/>
              </w:rPr>
            </w:pPr>
            <w:r w:rsidRPr="00D72E55">
              <w:rPr>
                <w:sz w:val="20"/>
                <w:szCs w:val="20"/>
              </w:rPr>
              <w:t>TOPICS IN GENERAL METEOROLOGY</w:t>
            </w:r>
          </w:p>
        </w:tc>
        <w:tc>
          <w:tcPr>
            <w:tcW w:w="1059" w:type="pct"/>
            <w:shd w:val="clear" w:color="auto" w:fill="EEECE1" w:themeFill="background2"/>
          </w:tcPr>
          <w:p w:rsidR="0054478D" w:rsidRPr="00D72E55" w:rsidRDefault="00637DBC" w:rsidP="0054478D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D72E55">
              <w:rPr>
                <w:rFonts w:ascii="Sylfaen" w:hAnsi="Sylfaen"/>
                <w:sz w:val="20"/>
                <w:szCs w:val="20"/>
              </w:rPr>
              <w:t>ატმოსფერული</w:t>
            </w:r>
            <w:proofErr w:type="spellEnd"/>
            <w:r w:rsidRPr="00D72E55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D72E55">
              <w:rPr>
                <w:rFonts w:ascii="Sylfaen" w:hAnsi="Sylfaen"/>
                <w:sz w:val="20"/>
                <w:szCs w:val="20"/>
              </w:rPr>
              <w:t>მეცნიერებები</w:t>
            </w:r>
            <w:proofErr w:type="spellEnd"/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 xml:space="preserve">ს </w:t>
            </w:r>
            <w:proofErr w:type="spellStart"/>
            <w:r w:rsidRPr="00D72E55">
              <w:rPr>
                <w:rFonts w:ascii="Sylfaen" w:hAnsi="Sylfaen"/>
                <w:sz w:val="20"/>
                <w:szCs w:val="20"/>
              </w:rPr>
              <w:t>თემები</w:t>
            </w:r>
            <w:proofErr w:type="spellEnd"/>
          </w:p>
        </w:tc>
        <w:tc>
          <w:tcPr>
            <w:tcW w:w="1340" w:type="pct"/>
            <w:shd w:val="clear" w:color="auto" w:fill="EEECE1" w:themeFill="background2"/>
          </w:tcPr>
          <w:p w:rsidR="0054478D" w:rsidRPr="00D72E55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29" w:type="pct"/>
            <w:shd w:val="clear" w:color="auto" w:fill="EEECE1" w:themeFill="background2"/>
          </w:tcPr>
          <w:p w:rsidR="0054478D" w:rsidRPr="00D72E55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pct"/>
            <w:tcBorders>
              <w:right w:val="single" w:sz="12" w:space="0" w:color="auto"/>
            </w:tcBorders>
            <w:shd w:val="clear" w:color="auto" w:fill="EEECE1" w:themeFill="background2"/>
          </w:tcPr>
          <w:p w:rsidR="0054478D" w:rsidRPr="00D72E55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D72E55" w:rsidTr="00533C38">
        <w:tc>
          <w:tcPr>
            <w:tcW w:w="1270" w:type="pct"/>
            <w:tcBorders>
              <w:left w:val="single" w:sz="12" w:space="0" w:color="auto"/>
            </w:tcBorders>
          </w:tcPr>
          <w:p w:rsidR="0054478D" w:rsidRPr="00D72E55" w:rsidRDefault="00F700A0" w:rsidP="0054478D">
            <w:pPr>
              <w:rPr>
                <w:rFonts w:ascii="Sylfaen" w:hAnsi="Sylfaen"/>
                <w:b/>
                <w:sz w:val="20"/>
                <w:szCs w:val="20"/>
              </w:rPr>
            </w:pPr>
            <w:r w:rsidRPr="00D72E55">
              <w:rPr>
                <w:rFonts w:ascii="Sylfaen" w:hAnsi="Sylfaen"/>
                <w:b/>
                <w:sz w:val="20"/>
                <w:szCs w:val="20"/>
              </w:rPr>
              <w:lastRenderedPageBreak/>
              <w:t xml:space="preserve">3. </w:t>
            </w:r>
            <w:r w:rsidR="0054478D" w:rsidRPr="00D72E55">
              <w:rPr>
                <w:rFonts w:ascii="Sylfaen" w:hAnsi="Sylfaen"/>
                <w:b/>
                <w:sz w:val="20"/>
                <w:szCs w:val="20"/>
              </w:rPr>
              <w:t>Physical meteorology</w:t>
            </w:r>
          </w:p>
        </w:tc>
        <w:tc>
          <w:tcPr>
            <w:tcW w:w="1059" w:type="pct"/>
          </w:tcPr>
          <w:p w:rsidR="0054478D" w:rsidRPr="00D72E55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40" w:type="pct"/>
          </w:tcPr>
          <w:p w:rsidR="0054478D" w:rsidRPr="00D72E55" w:rsidRDefault="00637DBC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ფიზიკური მეტეოროლოგია</w:t>
            </w:r>
          </w:p>
        </w:tc>
        <w:tc>
          <w:tcPr>
            <w:tcW w:w="729" w:type="pct"/>
          </w:tcPr>
          <w:p w:rsidR="0054478D" w:rsidRPr="00D72E55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pct"/>
            <w:tcBorders>
              <w:right w:val="single" w:sz="12" w:space="0" w:color="auto"/>
            </w:tcBorders>
          </w:tcPr>
          <w:p w:rsidR="0054478D" w:rsidRPr="00D72E55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D72E55" w:rsidTr="00533C38">
        <w:tc>
          <w:tcPr>
            <w:tcW w:w="1270" w:type="pct"/>
            <w:tcBorders>
              <w:left w:val="single" w:sz="12" w:space="0" w:color="auto"/>
            </w:tcBorders>
          </w:tcPr>
          <w:p w:rsidR="0054478D" w:rsidRPr="00D72E55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  <w:p w:rsidR="0054478D" w:rsidRPr="00D72E55" w:rsidRDefault="00F700A0" w:rsidP="0054478D">
            <w:pPr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 xml:space="preserve">3.1 </w:t>
            </w:r>
            <w:r w:rsidR="00716C3B" w:rsidRPr="00D72E55">
              <w:rPr>
                <w:rFonts w:ascii="Sylfaen" w:hAnsi="Sylfaen"/>
                <w:sz w:val="20"/>
                <w:szCs w:val="20"/>
              </w:rPr>
              <w:t>Basic physical and dynamic meteorology</w:t>
            </w:r>
          </w:p>
        </w:tc>
        <w:tc>
          <w:tcPr>
            <w:tcW w:w="1059" w:type="pct"/>
          </w:tcPr>
          <w:p w:rsidR="0054478D" w:rsidRPr="00D72E55" w:rsidRDefault="00716C3B" w:rsidP="0054478D">
            <w:pPr>
              <w:spacing w:after="0"/>
              <w:rPr>
                <w:rFonts w:ascii="StoneSerif-Italic" w:hAnsi="StoneSerif-Italic" w:cs="StoneSerif-Italic"/>
                <w:iCs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>Atmospheric composition and structure</w:t>
            </w:r>
          </w:p>
          <w:p w:rsidR="00FB5B7B" w:rsidRPr="00D72E55" w:rsidRDefault="00FB5B7B" w:rsidP="0054478D">
            <w:pPr>
              <w:spacing w:after="0"/>
              <w:rPr>
                <w:rFonts w:ascii="StoneSerif-Italic" w:hAnsi="StoneSerif-Italic" w:cs="StoneSerif-Italic"/>
                <w:iCs/>
                <w:sz w:val="20"/>
                <w:szCs w:val="20"/>
              </w:rPr>
            </w:pPr>
          </w:p>
          <w:p w:rsidR="00FB5B7B" w:rsidRPr="00D72E55" w:rsidRDefault="00FB5B7B" w:rsidP="0054478D">
            <w:pPr>
              <w:spacing w:after="0"/>
              <w:rPr>
                <w:rFonts w:ascii="StoneSerif-Italic" w:hAnsi="StoneSerif-Italic" w:cs="StoneSerif-Italic"/>
                <w:iCs/>
                <w:sz w:val="20"/>
                <w:szCs w:val="20"/>
              </w:rPr>
            </w:pPr>
          </w:p>
          <w:p w:rsidR="0054478D" w:rsidRPr="00D72E55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20"/>
                <w:szCs w:val="20"/>
              </w:rPr>
            </w:pPr>
            <w:r w:rsidRPr="00D72E55">
              <w:rPr>
                <w:rFonts w:ascii="StoneSerif-Italic" w:hAnsi="StoneSerif-Italic" w:cs="StoneSerif-Italic"/>
                <w:iCs/>
                <w:sz w:val="20"/>
                <w:szCs w:val="20"/>
              </w:rPr>
              <w:t>Radiation in the atmosphere/</w:t>
            </w:r>
          </w:p>
          <w:p w:rsidR="00FB5B7B" w:rsidRPr="00D72E55" w:rsidRDefault="00FB5B7B" w:rsidP="0054478D">
            <w:pPr>
              <w:spacing w:after="0"/>
              <w:rPr>
                <w:rFonts w:ascii="StoneSerif-Italic" w:hAnsi="StoneSerif-Italic" w:cs="StoneSerif-Italic"/>
                <w:iCs/>
                <w:sz w:val="20"/>
                <w:szCs w:val="20"/>
              </w:rPr>
            </w:pPr>
          </w:p>
          <w:p w:rsidR="0054478D" w:rsidRPr="00D72E55" w:rsidRDefault="00716C3B" w:rsidP="0054478D">
            <w:pPr>
              <w:spacing w:after="0"/>
              <w:rPr>
                <w:rFonts w:ascii="StoneSerif-Italic" w:hAnsi="StoneSerif-Italic" w:cs="StoneSerif-Italic"/>
                <w:iCs/>
                <w:sz w:val="20"/>
                <w:szCs w:val="20"/>
              </w:rPr>
            </w:pPr>
            <w:r w:rsidRPr="00D72E55">
              <w:rPr>
                <w:rFonts w:ascii="StoneSerif-Italic" w:hAnsi="StoneSerif-Italic" w:cs="StoneSerif-Italic"/>
                <w:iCs/>
                <w:sz w:val="20"/>
                <w:szCs w:val="20"/>
              </w:rPr>
              <w:t>Atmospheric pressure;</w:t>
            </w:r>
          </w:p>
          <w:p w:rsidR="00FB5B7B" w:rsidRPr="00D72E55" w:rsidRDefault="00FB5B7B" w:rsidP="0054478D">
            <w:pPr>
              <w:spacing w:after="0"/>
              <w:rPr>
                <w:rFonts w:ascii="StoneSerif-Italic" w:hAnsi="StoneSerif-Italic" w:cs="StoneSerif-Italic"/>
                <w:iCs/>
                <w:sz w:val="20"/>
                <w:szCs w:val="20"/>
              </w:rPr>
            </w:pPr>
          </w:p>
          <w:p w:rsidR="00716C3B" w:rsidRPr="00D72E55" w:rsidRDefault="00716C3B" w:rsidP="0054478D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>Atmospheric temperature;</w:t>
            </w:r>
          </w:p>
          <w:p w:rsidR="00FB5B7B" w:rsidRPr="00D72E55" w:rsidRDefault="00FB5B7B" w:rsidP="0054478D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  <w:p w:rsidR="00716C3B" w:rsidRPr="00D72E55" w:rsidRDefault="00716C3B" w:rsidP="0054478D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>Atmospheric humidity;</w:t>
            </w:r>
          </w:p>
          <w:p w:rsidR="00AA41DF" w:rsidRPr="00D72E55" w:rsidRDefault="00AA41DF" w:rsidP="0054478D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  <w:p w:rsidR="00716C3B" w:rsidRPr="00D72E55" w:rsidRDefault="00716C3B" w:rsidP="0054478D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>Atmospheric stability;</w:t>
            </w:r>
          </w:p>
          <w:p w:rsidR="00AA41DF" w:rsidRPr="00D72E55" w:rsidRDefault="00AA41DF" w:rsidP="0054478D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  <w:p w:rsidR="00716C3B" w:rsidRPr="00D72E55" w:rsidRDefault="00716C3B" w:rsidP="0054478D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>Wind;</w:t>
            </w:r>
          </w:p>
          <w:p w:rsidR="00716C3B" w:rsidRPr="00D72E55" w:rsidRDefault="00716C3B" w:rsidP="0054478D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>Clouds, precipitation and thunderstorms</w:t>
            </w:r>
            <w:r w:rsidR="003C0FC8" w:rsidRPr="00D72E55">
              <w:rPr>
                <w:rFonts w:ascii="Sylfaen" w:hAnsi="Sylfaen"/>
                <w:sz w:val="20"/>
                <w:szCs w:val="20"/>
              </w:rPr>
              <w:t>;</w:t>
            </w:r>
          </w:p>
          <w:p w:rsidR="00AA41DF" w:rsidRPr="00D72E55" w:rsidRDefault="00AA41DF" w:rsidP="0054478D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  <w:p w:rsidR="003C0FC8" w:rsidRPr="00D72E55" w:rsidRDefault="003C0FC8" w:rsidP="0054478D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>Dew, frost and fog;</w:t>
            </w:r>
          </w:p>
          <w:p w:rsidR="00AA41DF" w:rsidRPr="00D72E55" w:rsidRDefault="00AA41DF" w:rsidP="0054478D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  <w:p w:rsidR="003C0FC8" w:rsidRPr="00D72E55" w:rsidRDefault="003C0FC8" w:rsidP="0054478D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>Atmospheric optics and electricity;</w:t>
            </w:r>
          </w:p>
          <w:p w:rsidR="003C0FC8" w:rsidRPr="00D72E55" w:rsidRDefault="003C0FC8" w:rsidP="0054478D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  <w:p w:rsidR="00716C3B" w:rsidRPr="00D72E55" w:rsidRDefault="00716C3B" w:rsidP="0054478D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40" w:type="pct"/>
          </w:tcPr>
          <w:p w:rsidR="0054478D" w:rsidRPr="00D72E55" w:rsidRDefault="00637DBC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ატმოსფეროს სტრუქტურა/</w:t>
            </w:r>
          </w:p>
          <w:p w:rsidR="00637DBC" w:rsidRPr="00D72E55" w:rsidRDefault="00637DBC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შემადგენლობა/</w:t>
            </w:r>
          </w:p>
          <w:p w:rsidR="00637DBC" w:rsidRPr="00D72E55" w:rsidRDefault="00637DBC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რადიაცია ატმოსფეროში/</w:t>
            </w:r>
          </w:p>
          <w:p w:rsidR="00637DBC" w:rsidRPr="00D72E55" w:rsidRDefault="00FB5B7B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ატმოსფეროს წნევა;</w:t>
            </w:r>
          </w:p>
          <w:p w:rsidR="00FB5B7B" w:rsidRPr="00D72E55" w:rsidRDefault="00FB5B7B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ატმოსფეროს ტემპერატურა;</w:t>
            </w:r>
          </w:p>
          <w:p w:rsidR="00FB5B7B" w:rsidRPr="00D72E55" w:rsidRDefault="00FB5B7B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სი</w:t>
            </w:r>
            <w:r w:rsidR="00AA41DF" w:rsidRPr="00D72E55">
              <w:rPr>
                <w:rFonts w:ascii="Sylfaen" w:hAnsi="Sylfaen"/>
                <w:sz w:val="20"/>
                <w:szCs w:val="20"/>
                <w:lang w:val="ka-GE"/>
              </w:rPr>
              <w:t>ნოტივე;</w:t>
            </w:r>
          </w:p>
          <w:p w:rsidR="00AA41DF" w:rsidRPr="00D72E55" w:rsidRDefault="00AA41DF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ატმოსფეროს მდგრადობა;</w:t>
            </w:r>
          </w:p>
          <w:p w:rsidR="00AA41DF" w:rsidRPr="00D72E55" w:rsidRDefault="00AA41DF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ქარი;</w:t>
            </w:r>
          </w:p>
          <w:p w:rsidR="00AA41DF" w:rsidRPr="00D72E55" w:rsidRDefault="00AA41DF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ღრუბლები, ნალექები და ელჭექები;</w:t>
            </w:r>
          </w:p>
          <w:p w:rsidR="00AA41DF" w:rsidRPr="00D72E55" w:rsidRDefault="00AA41DF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ჯანღი, თრთვილი და ნისლი;</w:t>
            </w:r>
          </w:p>
          <w:p w:rsidR="00AA41DF" w:rsidRPr="00D72E55" w:rsidRDefault="00AA41DF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ატმოსფეროს ოპტიკა და ელექტრობა</w:t>
            </w:r>
          </w:p>
          <w:p w:rsidR="00AA41DF" w:rsidRPr="00D72E55" w:rsidRDefault="00AA41DF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9" w:type="pct"/>
          </w:tcPr>
          <w:p w:rsidR="0054478D" w:rsidRPr="00D72E55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pct"/>
            <w:tcBorders>
              <w:right w:val="single" w:sz="12" w:space="0" w:color="auto"/>
            </w:tcBorders>
          </w:tcPr>
          <w:p w:rsidR="0054478D" w:rsidRPr="00D72E55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D72E55" w:rsidTr="00533C38">
        <w:tc>
          <w:tcPr>
            <w:tcW w:w="1270" w:type="pct"/>
            <w:tcBorders>
              <w:left w:val="single" w:sz="12" w:space="0" w:color="auto"/>
            </w:tcBorders>
          </w:tcPr>
          <w:p w:rsidR="0054478D" w:rsidRPr="00D72E55" w:rsidRDefault="0054478D" w:rsidP="0054478D">
            <w:pPr>
              <w:rPr>
                <w:rFonts w:ascii="Sylfaen" w:hAnsi="Sylfaen" w:cs="StoneSans-Semibold"/>
                <w:sz w:val="20"/>
                <w:szCs w:val="20"/>
              </w:rPr>
            </w:pPr>
          </w:p>
          <w:p w:rsidR="0054478D" w:rsidRPr="00D72E55" w:rsidRDefault="0054478D" w:rsidP="0054478D">
            <w:pPr>
              <w:rPr>
                <w:rFonts w:ascii="Sylfaen" w:hAnsi="Sylfaen" w:cs="StoneSans-Semibold"/>
                <w:sz w:val="20"/>
                <w:szCs w:val="20"/>
              </w:rPr>
            </w:pPr>
          </w:p>
          <w:p w:rsidR="00AA41DF" w:rsidRPr="00D72E55" w:rsidRDefault="003C0FC8" w:rsidP="00AA41DF">
            <w:pPr>
              <w:rPr>
                <w:rFonts w:ascii="Sylfaen" w:hAnsi="Sylfaen" w:cs="StoneSans-Semibold"/>
                <w:b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 w:cs="StoneSans-Semibold"/>
                <w:b/>
                <w:sz w:val="20"/>
                <w:szCs w:val="20"/>
              </w:rPr>
              <w:t>Basic synoptic and mesoscale meteorology</w:t>
            </w:r>
            <w:r w:rsidR="00AA41DF" w:rsidRPr="00D72E55">
              <w:rPr>
                <w:rFonts w:ascii="Sylfaen" w:hAnsi="Sylfaen" w:cs="StoneSans-Semibold"/>
                <w:b/>
                <w:sz w:val="20"/>
                <w:szCs w:val="20"/>
                <w:lang w:val="ka-GE"/>
              </w:rPr>
              <w:t xml:space="preserve"> </w:t>
            </w:r>
          </w:p>
          <w:p w:rsidR="00AA41DF" w:rsidRPr="00D72E55" w:rsidRDefault="00AA41DF" w:rsidP="00AA41D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 xml:space="preserve">3.2 ზოგადი სინოპტიკა და </w:t>
            </w: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მეზოსკალური მეტეოროლოგია</w:t>
            </w:r>
          </w:p>
          <w:p w:rsidR="0054478D" w:rsidRPr="00D72E55" w:rsidRDefault="0054478D" w:rsidP="0054478D">
            <w:pPr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059" w:type="pct"/>
          </w:tcPr>
          <w:p w:rsidR="0054478D" w:rsidRPr="00D72E55" w:rsidRDefault="003C0FC8" w:rsidP="0054478D">
            <w:pPr>
              <w:spacing w:after="0"/>
              <w:rPr>
                <w:rFonts w:ascii="StoneSerif-Italic" w:hAnsi="StoneSerif-Italic" w:cs="StoneSerif-Italic"/>
                <w:iCs/>
                <w:sz w:val="20"/>
                <w:szCs w:val="20"/>
              </w:rPr>
            </w:pPr>
            <w:r w:rsidRPr="00D72E55">
              <w:rPr>
                <w:rFonts w:ascii="StoneSerif-Italic" w:hAnsi="StoneSerif-Italic" w:cs="StoneSerif-Italic"/>
                <w:iCs/>
                <w:sz w:val="20"/>
                <w:szCs w:val="20"/>
              </w:rPr>
              <w:lastRenderedPageBreak/>
              <w:t>Weather at a specific location:</w:t>
            </w:r>
          </w:p>
          <w:p w:rsidR="003C0FC8" w:rsidRPr="00D72E55" w:rsidRDefault="003C0FC8" w:rsidP="0054478D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>Bodies of air:</w:t>
            </w:r>
          </w:p>
          <w:p w:rsidR="00AA41DF" w:rsidRPr="00D72E55" w:rsidRDefault="00AA41DF" w:rsidP="0054478D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  <w:p w:rsidR="003C0FC8" w:rsidRPr="00D72E55" w:rsidRDefault="003C0FC8" w:rsidP="0054478D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>Mid</w:t>
            </w:r>
            <w:r w:rsidRPr="00D72E55">
              <w:rPr>
                <w:rFonts w:ascii="Times New Roman" w:hAnsi="Times New Roman" w:cs="Times New Roman"/>
                <w:sz w:val="20"/>
                <w:szCs w:val="20"/>
              </w:rPr>
              <w:t>‑</w:t>
            </w:r>
            <w:r w:rsidRPr="00D72E55">
              <w:rPr>
                <w:rFonts w:ascii="Sylfaen" w:hAnsi="Sylfaen"/>
                <w:sz w:val="20"/>
                <w:szCs w:val="20"/>
              </w:rPr>
              <w:t>latitude and polar weather systems;</w:t>
            </w:r>
          </w:p>
          <w:p w:rsidR="003C0FC8" w:rsidRPr="00D72E55" w:rsidRDefault="003C0FC8" w:rsidP="0054478D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>Main tropical disturbances;</w:t>
            </w:r>
          </w:p>
          <w:p w:rsidR="00AA41DF" w:rsidRPr="00D72E55" w:rsidRDefault="00AA41DF" w:rsidP="0054478D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  <w:p w:rsidR="003C0FC8" w:rsidRPr="00D72E55" w:rsidRDefault="003C0FC8" w:rsidP="0054478D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>Mesoscale systems:</w:t>
            </w:r>
          </w:p>
          <w:p w:rsidR="00AA41DF" w:rsidRPr="00D72E55" w:rsidRDefault="00AA41DF" w:rsidP="0054478D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  <w:p w:rsidR="003C0FC8" w:rsidRPr="00D72E55" w:rsidRDefault="003C0FC8" w:rsidP="0054478D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>Hazardous weather;</w:t>
            </w:r>
          </w:p>
          <w:p w:rsidR="00AA41DF" w:rsidRPr="00D72E55" w:rsidRDefault="00AA41DF" w:rsidP="0054478D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  <w:p w:rsidR="003C0FC8" w:rsidRPr="00D72E55" w:rsidRDefault="003C0FC8" w:rsidP="0054478D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>Surface pressure diagrams;</w:t>
            </w:r>
          </w:p>
          <w:p w:rsidR="00AA41DF" w:rsidRPr="00D72E55" w:rsidRDefault="00AA41DF" w:rsidP="0054478D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  <w:p w:rsidR="003C0FC8" w:rsidRPr="00D72E55" w:rsidRDefault="003C0FC8" w:rsidP="0054478D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>Upper</w:t>
            </w:r>
            <w:r w:rsidRPr="00D72E55">
              <w:rPr>
                <w:rFonts w:ascii="Times New Roman" w:hAnsi="Times New Roman" w:cs="Times New Roman"/>
                <w:sz w:val="20"/>
                <w:szCs w:val="20"/>
              </w:rPr>
              <w:t>‑</w:t>
            </w:r>
            <w:r w:rsidRPr="00D72E55">
              <w:rPr>
                <w:rFonts w:ascii="Sylfaen" w:hAnsi="Sylfaen"/>
                <w:sz w:val="20"/>
                <w:szCs w:val="20"/>
              </w:rPr>
              <w:t>air diagrams:</w:t>
            </w:r>
          </w:p>
          <w:p w:rsidR="008B6479" w:rsidRPr="00D72E55" w:rsidRDefault="008B6479" w:rsidP="0054478D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  <w:p w:rsidR="003C0FC8" w:rsidRPr="00D72E55" w:rsidRDefault="003C0FC8" w:rsidP="0054478D">
            <w:pPr>
              <w:spacing w:after="0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D72E55">
              <w:rPr>
                <w:rFonts w:ascii="Sylfaen" w:hAnsi="Sylfaen"/>
                <w:sz w:val="20"/>
                <w:szCs w:val="20"/>
              </w:rPr>
              <w:t>Aerological</w:t>
            </w:r>
            <w:proofErr w:type="spellEnd"/>
            <w:r w:rsidRPr="00D72E55">
              <w:rPr>
                <w:rFonts w:ascii="Sylfaen" w:hAnsi="Sylfaen"/>
                <w:sz w:val="20"/>
                <w:szCs w:val="20"/>
              </w:rPr>
              <w:t xml:space="preserve"> diagrams;</w:t>
            </w:r>
          </w:p>
          <w:p w:rsidR="003C0FC8" w:rsidRPr="00D72E55" w:rsidRDefault="003C0FC8" w:rsidP="0054478D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>Display and mapping systems:</w:t>
            </w:r>
          </w:p>
          <w:p w:rsidR="008B6479" w:rsidRPr="00D72E55" w:rsidRDefault="008B6479" w:rsidP="0054478D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  <w:p w:rsidR="008B6479" w:rsidRPr="00D72E55" w:rsidRDefault="008B6479" w:rsidP="0054478D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  <w:p w:rsidR="008B6479" w:rsidRPr="00D72E55" w:rsidRDefault="008B6479" w:rsidP="0054478D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  <w:p w:rsidR="003C0FC8" w:rsidRPr="00D72E55" w:rsidRDefault="003C0FC8" w:rsidP="0054478D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>Forecast process;</w:t>
            </w:r>
          </w:p>
          <w:p w:rsidR="008B6479" w:rsidRPr="00D72E55" w:rsidRDefault="008B6479" w:rsidP="0054478D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  <w:p w:rsidR="003C0FC8" w:rsidRPr="00D72E55" w:rsidRDefault="003C0FC8" w:rsidP="0054478D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>Key products and services:</w:t>
            </w:r>
          </w:p>
        </w:tc>
        <w:tc>
          <w:tcPr>
            <w:tcW w:w="1340" w:type="pct"/>
          </w:tcPr>
          <w:p w:rsidR="0054478D" w:rsidRPr="00D72E55" w:rsidRDefault="00AA41DF" w:rsidP="00637DB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ამინდი სპეციფიურ ადგილას;</w:t>
            </w:r>
          </w:p>
          <w:p w:rsidR="00AA41DF" w:rsidRPr="00D72E55" w:rsidRDefault="00AA41DF" w:rsidP="00637DB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საშუალო განედების და პოლარული ამინდის სისტემები;</w:t>
            </w:r>
          </w:p>
          <w:p w:rsidR="00AA41DF" w:rsidRPr="00D72E55" w:rsidRDefault="00AA41DF" w:rsidP="00637DB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ძირითადი ტროპიკული არეულობა;</w:t>
            </w:r>
          </w:p>
          <w:p w:rsidR="00AA41DF" w:rsidRPr="00D72E55" w:rsidRDefault="00AA41DF" w:rsidP="00637DB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მეზოსკალური სისტემები;</w:t>
            </w:r>
          </w:p>
          <w:p w:rsidR="00AA41DF" w:rsidRPr="00D72E55" w:rsidRDefault="00AA41DF" w:rsidP="00637DB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საშიში ამინდი;</w:t>
            </w:r>
          </w:p>
          <w:p w:rsidR="00AA41DF" w:rsidRPr="00D72E55" w:rsidRDefault="00AA41DF" w:rsidP="00637DB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მიწისპირა წნევის დიაგრამები;</w:t>
            </w:r>
          </w:p>
          <w:p w:rsidR="00AA41DF" w:rsidRPr="00D72E55" w:rsidRDefault="00AA41DF" w:rsidP="00637DB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 xml:space="preserve">სიმაღლის </w:t>
            </w:r>
            <w:r w:rsidR="008B6479" w:rsidRPr="00D72E55">
              <w:rPr>
                <w:rFonts w:ascii="Sylfaen" w:hAnsi="Sylfaen"/>
                <w:sz w:val="20"/>
                <w:szCs w:val="20"/>
                <w:lang w:val="ka-GE"/>
              </w:rPr>
              <w:t>დიაგრამები;</w:t>
            </w:r>
          </w:p>
          <w:p w:rsidR="008B6479" w:rsidRPr="00D72E55" w:rsidRDefault="008B6479" w:rsidP="00637DB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აეროლოგიური დიაგრამა;</w:t>
            </w:r>
          </w:p>
          <w:p w:rsidR="008B6479" w:rsidRPr="00D72E55" w:rsidRDefault="008B6479" w:rsidP="00637DB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მონიტორები და რუკების სისტემები;</w:t>
            </w:r>
          </w:p>
          <w:p w:rsidR="008B6479" w:rsidRPr="00D72E55" w:rsidRDefault="008B6479" w:rsidP="00637DB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პროგნოზირების პროცესები;</w:t>
            </w:r>
          </w:p>
          <w:p w:rsidR="008B6479" w:rsidRPr="00D72E55" w:rsidRDefault="008B6479" w:rsidP="00637DB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მთავარი პროდუქტები და მომსახურება;</w:t>
            </w:r>
          </w:p>
          <w:p w:rsidR="008B6479" w:rsidRPr="00D72E55" w:rsidRDefault="008B6479" w:rsidP="00637DB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9" w:type="pct"/>
          </w:tcPr>
          <w:p w:rsidR="0054478D" w:rsidRPr="00D72E55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pct"/>
            <w:tcBorders>
              <w:right w:val="single" w:sz="12" w:space="0" w:color="auto"/>
            </w:tcBorders>
          </w:tcPr>
          <w:p w:rsidR="0054478D" w:rsidRPr="00D72E55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D72E55" w:rsidTr="00533C38">
        <w:tc>
          <w:tcPr>
            <w:tcW w:w="1270" w:type="pct"/>
            <w:tcBorders>
              <w:left w:val="single" w:sz="12" w:space="0" w:color="auto"/>
            </w:tcBorders>
          </w:tcPr>
          <w:p w:rsidR="0054478D" w:rsidRPr="00D72E55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  <w:p w:rsidR="0054478D" w:rsidRPr="00D72E55" w:rsidRDefault="00F700A0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 xml:space="preserve">3.3 </w:t>
            </w:r>
            <w:r w:rsidR="003C0FC8" w:rsidRPr="00D72E55">
              <w:rPr>
                <w:sz w:val="20"/>
                <w:szCs w:val="20"/>
              </w:rPr>
              <w:t>Basic climatology</w:t>
            </w:r>
            <w:r w:rsidR="008B6479" w:rsidRPr="00D72E55">
              <w:rPr>
                <w:rFonts w:ascii="Sylfaen" w:hAnsi="Sylfaen"/>
                <w:sz w:val="20"/>
                <w:szCs w:val="20"/>
                <w:lang w:val="ka-GE"/>
              </w:rPr>
              <w:t>/ ძირითადი კლიმატოლოგია</w:t>
            </w:r>
          </w:p>
        </w:tc>
        <w:tc>
          <w:tcPr>
            <w:tcW w:w="1059" w:type="pct"/>
          </w:tcPr>
          <w:p w:rsidR="0054478D" w:rsidRPr="00D72E55" w:rsidRDefault="003C0FC8" w:rsidP="0054478D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>Features of global circulation;</w:t>
            </w:r>
          </w:p>
          <w:p w:rsidR="008B6479" w:rsidRPr="00D72E55" w:rsidRDefault="008B6479" w:rsidP="0054478D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  <w:p w:rsidR="008B6479" w:rsidRPr="00D72E55" w:rsidRDefault="008B6479" w:rsidP="0054478D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  <w:p w:rsidR="003C0FC8" w:rsidRPr="00D72E55" w:rsidRDefault="003C0FC8" w:rsidP="0054478D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>Regional and local climates:</w:t>
            </w:r>
          </w:p>
          <w:p w:rsidR="008B6479" w:rsidRPr="00D72E55" w:rsidRDefault="008B6479" w:rsidP="0054478D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  <w:p w:rsidR="008B6479" w:rsidRPr="00D72E55" w:rsidRDefault="008B6479" w:rsidP="0054478D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  <w:p w:rsidR="003C0FC8" w:rsidRPr="00D72E55" w:rsidRDefault="003C0FC8" w:rsidP="0054478D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>Classification and description of climates;</w:t>
            </w:r>
          </w:p>
          <w:p w:rsidR="00B64621" w:rsidRPr="00D72E55" w:rsidRDefault="00B64621" w:rsidP="0054478D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  <w:p w:rsidR="003C0FC8" w:rsidRPr="00D72E55" w:rsidRDefault="003C0FC8" w:rsidP="0054478D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>Local climate:</w:t>
            </w:r>
          </w:p>
          <w:p w:rsidR="00B64621" w:rsidRPr="00D72E55" w:rsidRDefault="00B64621" w:rsidP="0054478D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  <w:p w:rsidR="003C0FC8" w:rsidRPr="00D72E55" w:rsidRDefault="003C0FC8" w:rsidP="0054478D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>Climate variability and climate change;</w:t>
            </w:r>
          </w:p>
          <w:p w:rsidR="003C0FC8" w:rsidRPr="00D72E55" w:rsidRDefault="003C0FC8" w:rsidP="0054478D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>Seasonal forecasts:</w:t>
            </w:r>
          </w:p>
          <w:p w:rsidR="009367EF" w:rsidRPr="00D72E55" w:rsidRDefault="009367EF" w:rsidP="0054478D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  <w:p w:rsidR="003C0FC8" w:rsidRPr="00D72E55" w:rsidRDefault="003C0FC8" w:rsidP="0054478D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>Climate data;</w:t>
            </w:r>
          </w:p>
          <w:p w:rsidR="009367EF" w:rsidRPr="00D72E55" w:rsidRDefault="009367EF" w:rsidP="0054478D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  <w:p w:rsidR="003C0FC8" w:rsidRPr="00D72E55" w:rsidRDefault="003C0FC8" w:rsidP="0054478D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lastRenderedPageBreak/>
              <w:t>Climate statistics;</w:t>
            </w:r>
          </w:p>
          <w:p w:rsidR="003C0FC8" w:rsidRPr="00D72E55" w:rsidRDefault="003C0FC8" w:rsidP="0054478D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>Key products and services</w:t>
            </w:r>
          </w:p>
        </w:tc>
        <w:tc>
          <w:tcPr>
            <w:tcW w:w="1340" w:type="pct"/>
          </w:tcPr>
          <w:p w:rsidR="00637DBC" w:rsidRPr="00D72E55" w:rsidRDefault="008B6479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გლობალური ცირკულაციის მახასიათებლები;</w:t>
            </w:r>
          </w:p>
          <w:p w:rsidR="008B6479" w:rsidRPr="00D72E55" w:rsidRDefault="008B6479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რეგიონული და ადგილობრივი კლიმატი;</w:t>
            </w:r>
          </w:p>
          <w:p w:rsidR="008B6479" w:rsidRPr="00D72E55" w:rsidRDefault="008B6479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კლიმატის აღწერა და კლასიფიკაცია</w:t>
            </w:r>
            <w:r w:rsidR="00B64621" w:rsidRPr="00D72E55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8B6479" w:rsidRPr="00D72E55" w:rsidRDefault="00B64621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ადგილობრივი კლიმატი;</w:t>
            </w:r>
          </w:p>
          <w:p w:rsidR="00B64621" w:rsidRPr="00D72E55" w:rsidRDefault="009367EF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კლიმატის ცვალებადობა და არამდგრადობა</w:t>
            </w:r>
          </w:p>
          <w:p w:rsidR="00B64621" w:rsidRPr="00D72E55" w:rsidRDefault="009367EF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სეზონური პროგნოზები;</w:t>
            </w:r>
          </w:p>
          <w:p w:rsidR="009367EF" w:rsidRPr="00D72E55" w:rsidRDefault="009367EF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კლიმატური მონაცემები;</w:t>
            </w:r>
          </w:p>
          <w:p w:rsidR="009367EF" w:rsidRPr="00D72E55" w:rsidRDefault="009367EF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კლიმატური სტატისტიკა;</w:t>
            </w:r>
          </w:p>
          <w:p w:rsidR="009367EF" w:rsidRPr="00D72E55" w:rsidRDefault="009367EF" w:rsidP="009367E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 xml:space="preserve">მთავარი პროდუქტები და </w:t>
            </w: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მომსახურება;</w:t>
            </w:r>
          </w:p>
          <w:p w:rsidR="009367EF" w:rsidRPr="00D72E55" w:rsidRDefault="009367EF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9367EF" w:rsidRPr="00D72E55" w:rsidRDefault="009367EF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29" w:type="pct"/>
          </w:tcPr>
          <w:p w:rsidR="0054478D" w:rsidRPr="00D72E55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pct"/>
            <w:tcBorders>
              <w:right w:val="single" w:sz="12" w:space="0" w:color="auto"/>
            </w:tcBorders>
          </w:tcPr>
          <w:p w:rsidR="0054478D" w:rsidRPr="00D72E55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D72E55" w:rsidTr="00533C38">
        <w:tc>
          <w:tcPr>
            <w:tcW w:w="1270" w:type="pct"/>
            <w:tcBorders>
              <w:left w:val="single" w:sz="12" w:space="0" w:color="auto"/>
            </w:tcBorders>
          </w:tcPr>
          <w:p w:rsidR="007A7971" w:rsidRPr="00D72E55" w:rsidRDefault="007A7971" w:rsidP="0054478D">
            <w:pPr>
              <w:rPr>
                <w:rFonts w:ascii="Sylfaen" w:hAnsi="Sylfaen"/>
                <w:sz w:val="20"/>
                <w:szCs w:val="20"/>
              </w:rPr>
            </w:pPr>
          </w:p>
          <w:p w:rsidR="0054478D" w:rsidRPr="00D72E55" w:rsidRDefault="00070106" w:rsidP="0054478D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72E55">
              <w:rPr>
                <w:sz w:val="20"/>
                <w:szCs w:val="20"/>
                <w:lang w:val="ka-GE"/>
              </w:rPr>
              <w:t>4.</w:t>
            </w:r>
            <w:r w:rsidR="00CF1A92" w:rsidRPr="00D72E55">
              <w:rPr>
                <w:sz w:val="20"/>
                <w:szCs w:val="20"/>
              </w:rPr>
              <w:t xml:space="preserve">Meteorological instruments and methods of observation </w:t>
            </w:r>
            <w:r w:rsidR="009367EF" w:rsidRPr="00D72E55">
              <w:rPr>
                <w:rFonts w:ascii="Sylfaen" w:hAnsi="Sylfaen"/>
                <w:sz w:val="20"/>
                <w:szCs w:val="20"/>
                <w:lang w:val="ka-GE"/>
              </w:rPr>
              <w:t>/ მეტეოროლოგიური ინსტრუმენტები და და დაკვირვების მეთოდები</w:t>
            </w:r>
          </w:p>
        </w:tc>
        <w:tc>
          <w:tcPr>
            <w:tcW w:w="1059" w:type="pct"/>
          </w:tcPr>
          <w:p w:rsidR="00CF1A92" w:rsidRPr="00D72E55" w:rsidRDefault="00CF1A92" w:rsidP="0054478D">
            <w:pPr>
              <w:spacing w:after="0"/>
              <w:rPr>
                <w:rFonts w:ascii="StoneSerif-Italic" w:hAnsi="StoneSerif-Italic" w:cs="StoneSerif-Italic"/>
                <w:iCs/>
                <w:sz w:val="20"/>
                <w:szCs w:val="20"/>
              </w:rPr>
            </w:pPr>
            <w:r w:rsidRPr="00D72E55">
              <w:rPr>
                <w:rFonts w:ascii="StoneSerif-Italic" w:hAnsi="StoneSerif-Italic" w:cs="StoneSerif-Italic"/>
                <w:iCs/>
                <w:sz w:val="20"/>
                <w:szCs w:val="20"/>
              </w:rPr>
              <w:t>WMO Integrated Global Observing System;</w:t>
            </w:r>
          </w:p>
          <w:p w:rsidR="009367EF" w:rsidRPr="00D72E55" w:rsidRDefault="009367EF" w:rsidP="0054478D">
            <w:pPr>
              <w:spacing w:after="0"/>
              <w:rPr>
                <w:rFonts w:ascii="StoneSerif-Italic" w:hAnsi="StoneSerif-Italic" w:cs="StoneSerif-Italic"/>
                <w:iCs/>
                <w:sz w:val="20"/>
                <w:szCs w:val="20"/>
              </w:rPr>
            </w:pPr>
          </w:p>
          <w:p w:rsidR="009367EF" w:rsidRPr="00D72E55" w:rsidRDefault="009367EF" w:rsidP="0054478D">
            <w:pPr>
              <w:spacing w:after="0"/>
              <w:rPr>
                <w:rFonts w:ascii="StoneSerif-Italic" w:hAnsi="StoneSerif-Italic" w:cs="StoneSerif-Italic"/>
                <w:iCs/>
                <w:sz w:val="20"/>
                <w:szCs w:val="20"/>
              </w:rPr>
            </w:pPr>
          </w:p>
          <w:p w:rsidR="009367EF" w:rsidRPr="00D72E55" w:rsidRDefault="009367EF" w:rsidP="00CF1A92">
            <w:pPr>
              <w:spacing w:after="0"/>
              <w:rPr>
                <w:rFonts w:ascii="StoneSerif-Italic" w:hAnsi="StoneSerif-Italic" w:cs="StoneSerif-Italic"/>
                <w:iCs/>
                <w:sz w:val="20"/>
                <w:szCs w:val="20"/>
              </w:rPr>
            </w:pPr>
          </w:p>
          <w:p w:rsidR="0054478D" w:rsidRPr="00D72E55" w:rsidRDefault="00CF1A92" w:rsidP="00CF1A92">
            <w:pPr>
              <w:spacing w:after="0"/>
              <w:rPr>
                <w:rFonts w:ascii="StoneSerif-Italic" w:hAnsi="StoneSerif-Italic" w:cs="StoneSerif-Italic"/>
                <w:iCs/>
                <w:sz w:val="20"/>
                <w:szCs w:val="20"/>
              </w:rPr>
            </w:pPr>
            <w:r w:rsidRPr="00D72E55">
              <w:rPr>
                <w:rFonts w:ascii="StoneSerif-Italic" w:hAnsi="StoneSerif-Italic" w:cs="StoneSerif-Italic"/>
                <w:iCs/>
                <w:sz w:val="20"/>
                <w:szCs w:val="20"/>
              </w:rPr>
              <w:t>Siting of instruments;</w:t>
            </w:r>
          </w:p>
          <w:p w:rsidR="009367EF" w:rsidRPr="00D72E55" w:rsidRDefault="009367EF" w:rsidP="00CF1A92">
            <w:pPr>
              <w:spacing w:after="0"/>
              <w:rPr>
                <w:rFonts w:ascii="StoneSerif-Italic" w:hAnsi="StoneSerif-Italic" w:cs="StoneSerif-Italic"/>
                <w:iCs/>
                <w:sz w:val="20"/>
                <w:szCs w:val="20"/>
              </w:rPr>
            </w:pPr>
          </w:p>
          <w:p w:rsidR="00CF1A92" w:rsidRPr="00D72E55" w:rsidRDefault="00CF1A92" w:rsidP="00CF1A92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>Surface instrumentation;</w:t>
            </w:r>
          </w:p>
          <w:p w:rsidR="0087706F" w:rsidRPr="00D72E55" w:rsidRDefault="0087706F" w:rsidP="00CF1A92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  <w:p w:rsidR="00CF1A92" w:rsidRPr="00D72E55" w:rsidRDefault="00CF1A92" w:rsidP="00CF1A92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>Hydrometeors;</w:t>
            </w:r>
          </w:p>
          <w:p w:rsidR="0087706F" w:rsidRPr="00D72E55" w:rsidRDefault="0087706F" w:rsidP="00CF1A92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  <w:p w:rsidR="00CF1A92" w:rsidRPr="00D72E55" w:rsidRDefault="00CF1A92" w:rsidP="00CF1A92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>Clouds;</w:t>
            </w:r>
          </w:p>
          <w:p w:rsidR="0087706F" w:rsidRPr="00D72E55" w:rsidRDefault="0087706F" w:rsidP="00CF1A92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  <w:p w:rsidR="00CF1A92" w:rsidRPr="00D72E55" w:rsidRDefault="00CF1A92" w:rsidP="00CF1A92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>Weather phenomena;</w:t>
            </w:r>
          </w:p>
          <w:p w:rsidR="00CF1A92" w:rsidRPr="00D72E55" w:rsidRDefault="00CF1A92" w:rsidP="00CF1A92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>Weather monitoring and observation;</w:t>
            </w:r>
          </w:p>
          <w:p w:rsidR="0087706F" w:rsidRPr="00D72E55" w:rsidRDefault="0087706F" w:rsidP="00CF1A92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  <w:p w:rsidR="00CF1A92" w:rsidRPr="00D72E55" w:rsidRDefault="00CF1A92" w:rsidP="00CF1A92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 xml:space="preserve">Standards, quality control, calibration and </w:t>
            </w:r>
            <w:proofErr w:type="spellStart"/>
            <w:r w:rsidRPr="00D72E55">
              <w:rPr>
                <w:rFonts w:ascii="Sylfaen" w:hAnsi="Sylfaen"/>
                <w:sz w:val="20"/>
                <w:szCs w:val="20"/>
              </w:rPr>
              <w:t>intercomparison</w:t>
            </w:r>
            <w:proofErr w:type="spellEnd"/>
            <w:r w:rsidRPr="00D72E55">
              <w:rPr>
                <w:rFonts w:ascii="Sylfaen" w:hAnsi="Sylfaen"/>
                <w:sz w:val="20"/>
                <w:szCs w:val="20"/>
              </w:rPr>
              <w:t>;</w:t>
            </w:r>
          </w:p>
          <w:p w:rsidR="0087706F" w:rsidRPr="00D72E55" w:rsidRDefault="0087706F" w:rsidP="00CF1A92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  <w:p w:rsidR="00CF1A92" w:rsidRPr="00D72E55" w:rsidRDefault="00CF1A92" w:rsidP="00CF1A92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>Upper</w:t>
            </w:r>
            <w:r w:rsidRPr="00D72E55">
              <w:rPr>
                <w:rFonts w:ascii="Times New Roman" w:hAnsi="Times New Roman" w:cs="Times New Roman"/>
                <w:sz w:val="20"/>
                <w:szCs w:val="20"/>
              </w:rPr>
              <w:t>‑</w:t>
            </w:r>
            <w:r w:rsidRPr="00D72E55">
              <w:rPr>
                <w:rFonts w:ascii="Sylfaen" w:hAnsi="Sylfaen"/>
                <w:sz w:val="20"/>
                <w:szCs w:val="20"/>
              </w:rPr>
              <w:t>air observations;</w:t>
            </w:r>
          </w:p>
          <w:p w:rsidR="0087706F" w:rsidRPr="00D72E55" w:rsidRDefault="0087706F" w:rsidP="00CF1A92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  <w:p w:rsidR="00CF1A92" w:rsidRPr="00D72E55" w:rsidRDefault="00CF1A92" w:rsidP="00CF1A92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>Remote</w:t>
            </w:r>
            <w:r w:rsidRPr="00D72E55">
              <w:rPr>
                <w:rFonts w:ascii="Times New Roman" w:hAnsi="Times New Roman" w:cs="Times New Roman"/>
                <w:sz w:val="20"/>
                <w:szCs w:val="20"/>
              </w:rPr>
              <w:t>‑</w:t>
            </w:r>
            <w:r w:rsidRPr="00D72E55">
              <w:rPr>
                <w:rFonts w:ascii="Sylfaen" w:hAnsi="Sylfaen"/>
                <w:sz w:val="20"/>
                <w:szCs w:val="20"/>
              </w:rPr>
              <w:t>sensing systems</w:t>
            </w:r>
          </w:p>
          <w:p w:rsidR="00CF1A92" w:rsidRPr="00D72E55" w:rsidRDefault="00CF1A92" w:rsidP="00CF1A92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  <w:p w:rsidR="00CF1A92" w:rsidRPr="00D72E55" w:rsidRDefault="00CF1A92" w:rsidP="00CF1A92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>Coding;</w:t>
            </w:r>
          </w:p>
          <w:p w:rsidR="0087706F" w:rsidRPr="00D72E55" w:rsidRDefault="0087706F" w:rsidP="00CF1A92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  <w:p w:rsidR="00CF1A92" w:rsidRPr="00D72E55" w:rsidRDefault="00CF1A92" w:rsidP="00CF1A92">
            <w:pPr>
              <w:spacing w:after="0"/>
              <w:rPr>
                <w:rFonts w:ascii="Sylfaen" w:hAnsi="Sylfaen"/>
                <w:sz w:val="20"/>
                <w:szCs w:val="20"/>
              </w:rPr>
            </w:pPr>
            <w:r w:rsidRPr="00D72E55">
              <w:rPr>
                <w:rFonts w:ascii="Sylfaen" w:hAnsi="Sylfaen"/>
                <w:sz w:val="20"/>
                <w:szCs w:val="20"/>
              </w:rPr>
              <w:t>Use of observations</w:t>
            </w:r>
          </w:p>
        </w:tc>
        <w:tc>
          <w:tcPr>
            <w:tcW w:w="1340" w:type="pct"/>
          </w:tcPr>
          <w:p w:rsidR="0054478D" w:rsidRPr="00D72E55" w:rsidRDefault="009367EF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მმო-ს გლობალური ინტეგრირებული დაკვირვების სისტემა;</w:t>
            </w:r>
          </w:p>
          <w:p w:rsidR="009367EF" w:rsidRPr="00D72E55" w:rsidRDefault="009367EF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ინსტრუმენტების განლაგება;</w:t>
            </w:r>
          </w:p>
          <w:p w:rsidR="009367EF" w:rsidRPr="00D72E55" w:rsidRDefault="009367EF" w:rsidP="009367E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მიწისპირა გაზომვები /</w:t>
            </w:r>
          </w:p>
          <w:p w:rsidR="009367EF" w:rsidRPr="00D72E55" w:rsidRDefault="0087706F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ჰიდრომეტეორები;</w:t>
            </w:r>
          </w:p>
          <w:p w:rsidR="0087706F" w:rsidRPr="00D72E55" w:rsidRDefault="0087706F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ღრუბლები;</w:t>
            </w:r>
          </w:p>
          <w:p w:rsidR="007436E4" w:rsidRPr="00D72E55" w:rsidRDefault="0087706F" w:rsidP="00E2664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ამინდის მოვლენები;</w:t>
            </w:r>
          </w:p>
          <w:p w:rsidR="0087706F" w:rsidRPr="00D72E55" w:rsidRDefault="0087706F" w:rsidP="00E2664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ამინდზე დაკვირვება და მონიტორინგი;</w:t>
            </w:r>
          </w:p>
          <w:p w:rsidR="0087706F" w:rsidRPr="00D72E55" w:rsidRDefault="0087706F" w:rsidP="00E2664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სტანდარტები, ხარისხის კონტროლი, კალიბრაცია;</w:t>
            </w:r>
          </w:p>
          <w:p w:rsidR="0087706F" w:rsidRPr="00D72E55" w:rsidRDefault="0087706F" w:rsidP="00E2664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სიმაღლეზე დაკვირვება;</w:t>
            </w:r>
          </w:p>
          <w:p w:rsidR="0087706F" w:rsidRPr="00D72E55" w:rsidRDefault="0087706F" w:rsidP="00E2664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დისტანციური დაკვირვების სისტემები</w:t>
            </w:r>
          </w:p>
          <w:p w:rsidR="0087706F" w:rsidRPr="00D72E55" w:rsidRDefault="0087706F" w:rsidP="00E2664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კოდირება;</w:t>
            </w:r>
          </w:p>
          <w:p w:rsidR="0087706F" w:rsidRPr="00D72E55" w:rsidRDefault="0087706F" w:rsidP="00E2664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72E55">
              <w:rPr>
                <w:rFonts w:ascii="Sylfaen" w:hAnsi="Sylfaen"/>
                <w:sz w:val="20"/>
                <w:szCs w:val="20"/>
                <w:lang w:val="ka-GE"/>
              </w:rPr>
              <w:t>დაკვირვების გმოყენება</w:t>
            </w:r>
          </w:p>
        </w:tc>
        <w:tc>
          <w:tcPr>
            <w:tcW w:w="729" w:type="pct"/>
          </w:tcPr>
          <w:p w:rsidR="0054478D" w:rsidRPr="00D72E55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02" w:type="pct"/>
            <w:tcBorders>
              <w:right w:val="single" w:sz="12" w:space="0" w:color="auto"/>
            </w:tcBorders>
          </w:tcPr>
          <w:p w:rsidR="0054478D" w:rsidRPr="00D72E55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3776BF" w:rsidRPr="00D72E55" w:rsidRDefault="003776BF">
      <w:pPr>
        <w:rPr>
          <w:sz w:val="20"/>
          <w:szCs w:val="20"/>
        </w:rPr>
      </w:pPr>
    </w:p>
    <w:p w:rsidR="003776BF" w:rsidRPr="00D72E55" w:rsidRDefault="003776BF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CD762A" w:rsidRPr="00D72E55" w:rsidTr="00054CA8">
        <w:tc>
          <w:tcPr>
            <w:tcW w:w="6588" w:type="dxa"/>
            <w:shd w:val="clear" w:color="auto" w:fill="EEECE1" w:themeFill="background2"/>
          </w:tcPr>
          <w:p w:rsidR="00CD762A" w:rsidRPr="00D72E55" w:rsidRDefault="00CD762A" w:rsidP="0020218F">
            <w:pPr>
              <w:rPr>
                <w:b/>
                <w:sz w:val="20"/>
                <w:szCs w:val="20"/>
              </w:rPr>
            </w:pPr>
            <w:r w:rsidRPr="00D72E55">
              <w:rPr>
                <w:b/>
                <w:sz w:val="20"/>
                <w:szCs w:val="20"/>
              </w:rPr>
              <w:t>Name</w:t>
            </w:r>
            <w:r w:rsidR="0020218F" w:rsidRPr="00D72E55">
              <w:rPr>
                <w:b/>
                <w:sz w:val="20"/>
                <w:szCs w:val="20"/>
              </w:rPr>
              <w:t>/</w:t>
            </w:r>
            <w:r w:rsidRPr="00D72E55">
              <w:rPr>
                <w:b/>
                <w:sz w:val="20"/>
                <w:szCs w:val="20"/>
              </w:rPr>
              <w:t xml:space="preserve">surname of accountable Manager: </w:t>
            </w:r>
          </w:p>
        </w:tc>
        <w:tc>
          <w:tcPr>
            <w:tcW w:w="6588" w:type="dxa"/>
            <w:shd w:val="clear" w:color="auto" w:fill="EEECE1" w:themeFill="background2"/>
          </w:tcPr>
          <w:p w:rsidR="0020218F" w:rsidRPr="00D72E55" w:rsidRDefault="0020218F">
            <w:pPr>
              <w:rPr>
                <w:b/>
                <w:sz w:val="20"/>
                <w:szCs w:val="20"/>
              </w:rPr>
            </w:pPr>
            <w:r w:rsidRPr="00D72E55">
              <w:rPr>
                <w:b/>
                <w:sz w:val="20"/>
                <w:szCs w:val="20"/>
              </w:rPr>
              <w:t>Date:</w:t>
            </w:r>
          </w:p>
          <w:p w:rsidR="00CD762A" w:rsidRPr="00D72E55" w:rsidRDefault="0020218F">
            <w:pPr>
              <w:rPr>
                <w:b/>
                <w:sz w:val="20"/>
                <w:szCs w:val="20"/>
              </w:rPr>
            </w:pPr>
            <w:r w:rsidRPr="00D72E55">
              <w:rPr>
                <w:b/>
                <w:sz w:val="20"/>
                <w:szCs w:val="20"/>
              </w:rPr>
              <w:t>Signature:</w:t>
            </w:r>
          </w:p>
        </w:tc>
      </w:tr>
    </w:tbl>
    <w:p w:rsidR="00C67465" w:rsidRPr="00D72E55" w:rsidRDefault="00C67465">
      <w:pPr>
        <w:rPr>
          <w:sz w:val="20"/>
          <w:szCs w:val="20"/>
        </w:rPr>
      </w:pPr>
    </w:p>
    <w:p w:rsidR="003776BF" w:rsidRPr="00D72E55" w:rsidRDefault="003776BF">
      <w:pPr>
        <w:rPr>
          <w:sz w:val="20"/>
          <w:szCs w:val="20"/>
        </w:rPr>
      </w:pPr>
    </w:p>
    <w:p w:rsidR="00C6745F" w:rsidRPr="00D72E55" w:rsidRDefault="00C6745F">
      <w:pPr>
        <w:rPr>
          <w:sz w:val="20"/>
          <w:szCs w:val="20"/>
        </w:rPr>
      </w:pPr>
    </w:p>
    <w:p w:rsidR="00C6745F" w:rsidRPr="00D72E55" w:rsidRDefault="00C6745F">
      <w:pPr>
        <w:rPr>
          <w:sz w:val="20"/>
          <w:szCs w:val="20"/>
        </w:rPr>
      </w:pPr>
    </w:p>
    <w:p w:rsidR="0023183E" w:rsidRPr="00D72E55" w:rsidRDefault="0023183E">
      <w:pPr>
        <w:rPr>
          <w:sz w:val="20"/>
          <w:szCs w:val="20"/>
        </w:rPr>
      </w:pPr>
    </w:p>
    <w:sectPr w:rsidR="0023183E" w:rsidRPr="00D72E55" w:rsidSect="00BA22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tone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erif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34"/>
    <w:rsid w:val="0000630B"/>
    <w:rsid w:val="00012A8D"/>
    <w:rsid w:val="00022757"/>
    <w:rsid w:val="00054CA8"/>
    <w:rsid w:val="00060B44"/>
    <w:rsid w:val="00070106"/>
    <w:rsid w:val="000A2C1D"/>
    <w:rsid w:val="000C7816"/>
    <w:rsid w:val="000F31D5"/>
    <w:rsid w:val="000F6DE1"/>
    <w:rsid w:val="001321BB"/>
    <w:rsid w:val="00137328"/>
    <w:rsid w:val="00185278"/>
    <w:rsid w:val="001B3FD4"/>
    <w:rsid w:val="001D4FBE"/>
    <w:rsid w:val="001E10B1"/>
    <w:rsid w:val="001F53AB"/>
    <w:rsid w:val="0020218F"/>
    <w:rsid w:val="002154FF"/>
    <w:rsid w:val="00220556"/>
    <w:rsid w:val="0023183E"/>
    <w:rsid w:val="00232BDE"/>
    <w:rsid w:val="002451BA"/>
    <w:rsid w:val="002518ED"/>
    <w:rsid w:val="002655DD"/>
    <w:rsid w:val="0029356B"/>
    <w:rsid w:val="00297708"/>
    <w:rsid w:val="002B2453"/>
    <w:rsid w:val="002C49FF"/>
    <w:rsid w:val="002E04E2"/>
    <w:rsid w:val="00376415"/>
    <w:rsid w:val="003776BF"/>
    <w:rsid w:val="00394520"/>
    <w:rsid w:val="003B15A2"/>
    <w:rsid w:val="003C0FC8"/>
    <w:rsid w:val="00435495"/>
    <w:rsid w:val="00461739"/>
    <w:rsid w:val="004939E9"/>
    <w:rsid w:val="004A5E34"/>
    <w:rsid w:val="004D1133"/>
    <w:rsid w:val="004E5EAA"/>
    <w:rsid w:val="00523741"/>
    <w:rsid w:val="00533773"/>
    <w:rsid w:val="00533C38"/>
    <w:rsid w:val="0054478D"/>
    <w:rsid w:val="00555905"/>
    <w:rsid w:val="005949B4"/>
    <w:rsid w:val="005B27FD"/>
    <w:rsid w:val="005E5DC5"/>
    <w:rsid w:val="00637DBC"/>
    <w:rsid w:val="0066747A"/>
    <w:rsid w:val="00667534"/>
    <w:rsid w:val="006C1E50"/>
    <w:rsid w:val="006E500E"/>
    <w:rsid w:val="00707249"/>
    <w:rsid w:val="00716C3B"/>
    <w:rsid w:val="007436E4"/>
    <w:rsid w:val="00775FC5"/>
    <w:rsid w:val="007866BA"/>
    <w:rsid w:val="007A0AB8"/>
    <w:rsid w:val="007A7971"/>
    <w:rsid w:val="007D689E"/>
    <w:rsid w:val="007E4484"/>
    <w:rsid w:val="007F2266"/>
    <w:rsid w:val="00855444"/>
    <w:rsid w:val="0085705D"/>
    <w:rsid w:val="0087706F"/>
    <w:rsid w:val="008B00CB"/>
    <w:rsid w:val="008B6479"/>
    <w:rsid w:val="008C7C8F"/>
    <w:rsid w:val="008D31BD"/>
    <w:rsid w:val="0091165D"/>
    <w:rsid w:val="00912DA7"/>
    <w:rsid w:val="00924A15"/>
    <w:rsid w:val="009255A4"/>
    <w:rsid w:val="009367EF"/>
    <w:rsid w:val="009B3A0F"/>
    <w:rsid w:val="009C1F6A"/>
    <w:rsid w:val="009F494B"/>
    <w:rsid w:val="009F6BD0"/>
    <w:rsid w:val="00A3185F"/>
    <w:rsid w:val="00A40DFF"/>
    <w:rsid w:val="00A440C2"/>
    <w:rsid w:val="00A53F83"/>
    <w:rsid w:val="00A74083"/>
    <w:rsid w:val="00AA41DF"/>
    <w:rsid w:val="00AC17DE"/>
    <w:rsid w:val="00B6166C"/>
    <w:rsid w:val="00B64621"/>
    <w:rsid w:val="00B66F92"/>
    <w:rsid w:val="00BA22C2"/>
    <w:rsid w:val="00BB0C75"/>
    <w:rsid w:val="00C05A2A"/>
    <w:rsid w:val="00C21A9B"/>
    <w:rsid w:val="00C2560B"/>
    <w:rsid w:val="00C464C6"/>
    <w:rsid w:val="00C6745F"/>
    <w:rsid w:val="00C67465"/>
    <w:rsid w:val="00CD762A"/>
    <w:rsid w:val="00CF1A92"/>
    <w:rsid w:val="00D30F63"/>
    <w:rsid w:val="00D51D17"/>
    <w:rsid w:val="00D560C1"/>
    <w:rsid w:val="00D61B02"/>
    <w:rsid w:val="00D72E55"/>
    <w:rsid w:val="00DD61B7"/>
    <w:rsid w:val="00E146A3"/>
    <w:rsid w:val="00E2349B"/>
    <w:rsid w:val="00E26643"/>
    <w:rsid w:val="00E56D66"/>
    <w:rsid w:val="00E972BF"/>
    <w:rsid w:val="00EA68A8"/>
    <w:rsid w:val="00ED3950"/>
    <w:rsid w:val="00ED6A7F"/>
    <w:rsid w:val="00EE27AA"/>
    <w:rsid w:val="00F35E1A"/>
    <w:rsid w:val="00F700A0"/>
    <w:rsid w:val="00F75C08"/>
    <w:rsid w:val="00F84797"/>
    <w:rsid w:val="00FB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C380D-D048-4381-97EC-7B39D092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E3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4A5E3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4A5E3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B6166C"/>
    <w:pPr>
      <w:ind w:left="720"/>
      <w:contextualSpacing/>
    </w:pPr>
  </w:style>
  <w:style w:type="paragraph" w:styleId="NoSpacing">
    <w:name w:val="No Spacing"/>
    <w:uiPriority w:val="1"/>
    <w:qFormat/>
    <w:rsid w:val="00533C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2B635-4FEF-4BC4-A2B1-C264F112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GCAAballroom</cp:lastModifiedBy>
  <cp:revision>2</cp:revision>
  <dcterms:created xsi:type="dcterms:W3CDTF">2021-03-22T13:49:00Z</dcterms:created>
  <dcterms:modified xsi:type="dcterms:W3CDTF">2021-03-22T13:49:00Z</dcterms:modified>
</cp:coreProperties>
</file>